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28" w:rsidRPr="004B24DC" w:rsidRDefault="00301B28" w:rsidP="00BB0118">
      <w:pPr>
        <w:jc w:val="center"/>
        <w:rPr>
          <w:b/>
        </w:rPr>
      </w:pPr>
      <w:r w:rsidRPr="004B24DC">
        <w:rPr>
          <w:b/>
        </w:rPr>
        <w:t>Договор</w:t>
      </w:r>
      <w:r w:rsidR="00E8177E" w:rsidRPr="004B24DC">
        <w:rPr>
          <w:b/>
        </w:rPr>
        <w:t xml:space="preserve"> №</w:t>
      </w:r>
      <w:r w:rsidR="006F4545" w:rsidRPr="004B24DC">
        <w:rPr>
          <w:b/>
          <w:color w:val="0070C0"/>
        </w:rPr>
        <w:t xml:space="preserve"> </w:t>
      </w:r>
    </w:p>
    <w:p w:rsidR="00301B28" w:rsidRPr="004B24DC" w:rsidRDefault="00301B28" w:rsidP="00BB0118">
      <w:pPr>
        <w:jc w:val="center"/>
        <w:rPr>
          <w:b/>
        </w:rPr>
      </w:pPr>
      <w:r w:rsidRPr="004B24DC">
        <w:rPr>
          <w:b/>
        </w:rPr>
        <w:t>Об оказании платных услуг в сфере дополнительного образования</w:t>
      </w:r>
    </w:p>
    <w:p w:rsidR="00301B28" w:rsidRPr="004B24DC" w:rsidRDefault="00301B28" w:rsidP="00BB0118">
      <w:pPr>
        <w:jc w:val="both"/>
        <w:rPr>
          <w:b/>
        </w:rPr>
      </w:pPr>
    </w:p>
    <w:p w:rsidR="00301B28" w:rsidRPr="004B24DC" w:rsidRDefault="00301B28" w:rsidP="00BB0118">
      <w:pPr>
        <w:tabs>
          <w:tab w:val="left" w:pos="6798"/>
        </w:tabs>
        <w:jc w:val="both"/>
      </w:pPr>
      <w:r w:rsidRPr="004B24DC">
        <w:t>г.Тверь</w:t>
      </w:r>
      <w:r w:rsidRPr="004B24DC">
        <w:tab/>
      </w:r>
      <w:r w:rsidR="0058233F">
        <w:t xml:space="preserve">      </w:t>
      </w:r>
      <w:r w:rsidR="002B46B7" w:rsidRPr="004B24DC">
        <w:t xml:space="preserve">  </w:t>
      </w:r>
      <w:r w:rsidR="00F70214" w:rsidRPr="004B24DC">
        <w:t xml:space="preserve"> </w:t>
      </w:r>
      <w:r w:rsidR="007E03CB" w:rsidRPr="004B24DC">
        <w:t xml:space="preserve">         </w:t>
      </w:r>
      <w:r w:rsidRPr="004B24DC">
        <w:t>«</w:t>
      </w:r>
      <w:r w:rsidR="006F4545" w:rsidRPr="004B24DC">
        <w:t>__</w:t>
      </w:r>
      <w:r w:rsidRPr="004B24DC">
        <w:t>»</w:t>
      </w:r>
      <w:r w:rsidR="00CB7137" w:rsidRPr="004B24DC">
        <w:t xml:space="preserve"> </w:t>
      </w:r>
      <w:r w:rsidR="006F4545" w:rsidRPr="004B24DC">
        <w:t>________</w:t>
      </w:r>
      <w:r w:rsidRPr="004B24DC">
        <w:t>20</w:t>
      </w:r>
      <w:r w:rsidR="00CB7137" w:rsidRPr="004B24DC">
        <w:t>1</w:t>
      </w:r>
      <w:r w:rsidR="006F4545" w:rsidRPr="004B24DC">
        <w:t>_</w:t>
      </w:r>
      <w:r w:rsidR="00835007" w:rsidRPr="004B24DC">
        <w:t xml:space="preserve"> </w:t>
      </w:r>
      <w:r w:rsidRPr="004B24DC">
        <w:t>г.</w:t>
      </w:r>
    </w:p>
    <w:p w:rsidR="00301B28" w:rsidRPr="004B24DC" w:rsidRDefault="00301B28" w:rsidP="00BB0118">
      <w:pPr>
        <w:tabs>
          <w:tab w:val="left" w:pos="6798"/>
        </w:tabs>
        <w:jc w:val="both"/>
      </w:pPr>
    </w:p>
    <w:p w:rsidR="00126E6E" w:rsidRPr="004B24DC" w:rsidRDefault="003C7A9F" w:rsidP="00120E35">
      <w:pPr>
        <w:jc w:val="both"/>
      </w:pPr>
      <w:proofErr w:type="gramStart"/>
      <w:r>
        <w:t>ГБУЗ «Тверской областной клинический наркологический диспансер», именуемый в дальнейшем Исполнитель,  лицензия Серия 69Л01,  № 0001303,  выданная   27 июля 2015 г.    Министерством  образования  Тверской области, регистрационный № 380 в лице главного врача Честновой Веры Ивановны,  действующей на основании Устава</w:t>
      </w:r>
      <w:r w:rsidR="009B4D8D" w:rsidRPr="004B24DC">
        <w:t xml:space="preserve"> с одной стороны, и </w:t>
      </w:r>
      <w:r w:rsidR="006F4545" w:rsidRPr="004B24DC">
        <w:t>______________________________________</w:t>
      </w:r>
      <w:r w:rsidR="00120E35" w:rsidRPr="004B24DC">
        <w:t xml:space="preserve"> </w:t>
      </w:r>
      <w:r w:rsidR="00E568DE" w:rsidRPr="004B24DC">
        <w:t xml:space="preserve"> </w:t>
      </w:r>
      <w:r w:rsidR="00017F4C" w:rsidRPr="004B24DC">
        <w:t xml:space="preserve">в лице </w:t>
      </w:r>
      <w:r w:rsidR="006F4545" w:rsidRPr="004B24DC">
        <w:t>________________________________</w:t>
      </w:r>
      <w:r w:rsidR="009B4D8D" w:rsidRPr="004B24DC">
        <w:t>,</w:t>
      </w:r>
      <w:r w:rsidR="00CD3EA8" w:rsidRPr="004B24DC">
        <w:t xml:space="preserve"> действующего на основании </w:t>
      </w:r>
      <w:r w:rsidR="006F4545" w:rsidRPr="004B24DC">
        <w:t>__________________</w:t>
      </w:r>
      <w:r w:rsidR="00CD3EA8" w:rsidRPr="004B24DC">
        <w:t>,</w:t>
      </w:r>
      <w:r w:rsidR="009B4D8D" w:rsidRPr="004B24DC">
        <w:rPr>
          <w:color w:val="0070C0"/>
        </w:rPr>
        <w:t xml:space="preserve"> </w:t>
      </w:r>
      <w:r w:rsidR="00D47926" w:rsidRPr="004B24DC">
        <w:t xml:space="preserve">именуемый в дальнейшем Заказчик, </w:t>
      </w:r>
      <w:r w:rsidR="009B4D8D" w:rsidRPr="004B24DC">
        <w:t>с другой стороны</w:t>
      </w:r>
      <w:r w:rsidR="009B4D8D" w:rsidRPr="004B24DC">
        <w:rPr>
          <w:color w:val="000080"/>
        </w:rPr>
        <w:t>,</w:t>
      </w:r>
      <w:r w:rsidR="009B4D8D" w:rsidRPr="004B24DC">
        <w:t xml:space="preserve"> </w:t>
      </w:r>
      <w:r w:rsidR="00126E6E" w:rsidRPr="004B24DC">
        <w:t>заключили в соответствии с Гражданским кодексом Российской Федерации</w:t>
      </w:r>
      <w:proofErr w:type="gramEnd"/>
      <w:r w:rsidR="00126E6E" w:rsidRPr="004B24DC">
        <w:t xml:space="preserve">, </w:t>
      </w:r>
      <w:r w:rsidR="007822F3" w:rsidRPr="004B24DC">
        <w:t>Федеральным з</w:t>
      </w:r>
      <w:r w:rsidR="00126E6E" w:rsidRPr="004B24DC">
        <w:t xml:space="preserve">аконом </w:t>
      </w:r>
      <w:r w:rsidR="007822F3" w:rsidRPr="004B24DC">
        <w:t>от 29.12.2012г. №273-ФЗ</w:t>
      </w:r>
      <w:r w:rsidR="00126E6E" w:rsidRPr="004B24DC">
        <w:t xml:space="preserve"> «Об образовании</w:t>
      </w:r>
      <w:r w:rsidR="007822F3" w:rsidRPr="004B24DC">
        <w:t xml:space="preserve"> в Российской Федерации», Законом РФ от 07.02.1992г. №2300-1</w:t>
      </w:r>
      <w:r w:rsidR="00126E6E" w:rsidRPr="004B24DC">
        <w:t xml:space="preserve"> «О защите прав </w:t>
      </w:r>
      <w:r w:rsidR="00B579BC" w:rsidRPr="004B24DC">
        <w:t>потребителей»</w:t>
      </w:r>
      <w:r w:rsidR="007822F3" w:rsidRPr="004B24DC">
        <w:t xml:space="preserve">, Правилами оказания платных образовательных услуг, утвержденных Постановлением Правительства РФ от 15.08.2013г. №706 </w:t>
      </w:r>
      <w:r w:rsidR="00B579BC" w:rsidRPr="004B24DC">
        <w:t xml:space="preserve"> настоящий договор </w:t>
      </w:r>
      <w:r w:rsidR="00FE68AE" w:rsidRPr="004B24DC">
        <w:t xml:space="preserve">о </w:t>
      </w:r>
      <w:r w:rsidR="00B579BC" w:rsidRPr="004B24DC">
        <w:t>нижеследующем</w:t>
      </w:r>
      <w:r w:rsidR="00126E6E" w:rsidRPr="004B24DC">
        <w:t>:</w:t>
      </w:r>
    </w:p>
    <w:p w:rsidR="00B579BC" w:rsidRPr="004B24DC" w:rsidRDefault="00B579BC" w:rsidP="007E03CB">
      <w:pPr>
        <w:tabs>
          <w:tab w:val="left" w:pos="6798"/>
        </w:tabs>
        <w:jc w:val="both"/>
        <w:rPr>
          <w:b/>
        </w:rPr>
      </w:pPr>
    </w:p>
    <w:p w:rsidR="00DB198F" w:rsidRPr="004B24DC" w:rsidRDefault="00663CC3" w:rsidP="00663CC3">
      <w:pPr>
        <w:tabs>
          <w:tab w:val="left" w:pos="6798"/>
        </w:tabs>
        <w:jc w:val="center"/>
        <w:rPr>
          <w:b/>
        </w:rPr>
      </w:pPr>
      <w:r w:rsidRPr="004B24DC">
        <w:rPr>
          <w:b/>
        </w:rPr>
        <w:t xml:space="preserve">1. </w:t>
      </w:r>
      <w:r w:rsidR="00126E6E" w:rsidRPr="004B24DC">
        <w:rPr>
          <w:b/>
        </w:rPr>
        <w:t>Предмет договора</w:t>
      </w:r>
    </w:p>
    <w:p w:rsidR="00663CC3" w:rsidRPr="004B24DC" w:rsidRDefault="00663CC3" w:rsidP="007506EB">
      <w:pPr>
        <w:tabs>
          <w:tab w:val="left" w:pos="6798"/>
        </w:tabs>
        <w:jc w:val="center"/>
        <w:rPr>
          <w:b/>
        </w:rPr>
      </w:pPr>
    </w:p>
    <w:p w:rsidR="003C7A9F" w:rsidRDefault="00892D42" w:rsidP="003C7A9F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4B24DC">
        <w:rPr>
          <w:szCs w:val="24"/>
        </w:rPr>
        <w:t>1.1</w:t>
      </w:r>
      <w:r w:rsidR="007506EB" w:rsidRPr="004B24DC">
        <w:rPr>
          <w:rFonts w:eastAsia="Calibri"/>
          <w:bCs/>
          <w:szCs w:val="24"/>
        </w:rPr>
        <w:t xml:space="preserve">.  </w:t>
      </w:r>
      <w:proofErr w:type="gramStart"/>
      <w:r w:rsidR="007506EB" w:rsidRPr="004B24DC">
        <w:rPr>
          <w:rFonts w:eastAsia="Calibri"/>
          <w:bCs/>
          <w:szCs w:val="24"/>
        </w:rPr>
        <w:t xml:space="preserve">Исполнитель   обязуется   предоставить   образовательную  услугу </w:t>
      </w:r>
      <w:r w:rsidR="00B75EFD" w:rsidRPr="004B24DC">
        <w:rPr>
          <w:rFonts w:eastAsia="Calibri"/>
          <w:bCs/>
          <w:szCs w:val="24"/>
        </w:rPr>
        <w:t xml:space="preserve">по программе дополнительного профессионального образования </w:t>
      </w:r>
      <w:r w:rsidR="007506EB" w:rsidRPr="004B24DC">
        <w:rPr>
          <w:rFonts w:eastAsia="Calibri"/>
          <w:bCs/>
          <w:szCs w:val="24"/>
        </w:rPr>
        <w:t>для лиц, направленных Заказчиком для обучения (далее именуемых Обучающиеся),</w:t>
      </w:r>
      <w:r w:rsidR="00CC21A9" w:rsidRPr="004B24DC">
        <w:rPr>
          <w:rFonts w:eastAsia="Calibri"/>
          <w:bCs/>
          <w:szCs w:val="24"/>
        </w:rPr>
        <w:t xml:space="preserve"> </w:t>
      </w:r>
      <w:r w:rsidR="007506EB" w:rsidRPr="004B24DC">
        <w:rPr>
          <w:rFonts w:eastAsia="Calibri"/>
          <w:bCs/>
          <w:szCs w:val="24"/>
        </w:rPr>
        <w:t>а   Заказчик    обязуется   оплатить образовательную услугу  по программе</w:t>
      </w:r>
      <w:r w:rsidR="00A624BE" w:rsidRPr="004B24DC">
        <w:rPr>
          <w:rFonts w:eastAsia="Calibri"/>
          <w:bCs/>
          <w:szCs w:val="24"/>
        </w:rPr>
        <w:t>:</w:t>
      </w:r>
      <w:proofErr w:type="gramEnd"/>
      <w:r w:rsidR="007506EB" w:rsidRPr="004B24DC">
        <w:rPr>
          <w:rFonts w:eastAsia="Calibri"/>
          <w:bCs/>
          <w:szCs w:val="24"/>
        </w:rPr>
        <w:t xml:space="preserve">   </w:t>
      </w:r>
      <w:r w:rsidR="007506EB" w:rsidRPr="004B24DC">
        <w:rPr>
          <w:b/>
          <w:szCs w:val="24"/>
        </w:rPr>
        <w:t>«</w:t>
      </w:r>
      <w:r w:rsidR="009B013B" w:rsidRPr="004B24DC">
        <w:rPr>
          <w:b/>
          <w:szCs w:val="24"/>
        </w:rPr>
        <w:t>Проведение предрейсовых, послерейсовых и текущих медицинских осмотров водителей транспортных средств»</w:t>
      </w:r>
      <w:r w:rsidR="00F32C04">
        <w:rPr>
          <w:b/>
          <w:szCs w:val="24"/>
        </w:rPr>
        <w:t xml:space="preserve"> /</w:t>
      </w:r>
      <w:r w:rsidR="00F32C04">
        <w:rPr>
          <w:szCs w:val="24"/>
        </w:rPr>
        <w:t xml:space="preserve"> </w:t>
      </w:r>
      <w:r w:rsidR="00F32C04" w:rsidRPr="00F32C04">
        <w:rPr>
          <w:b/>
          <w:szCs w:val="24"/>
        </w:rPr>
        <w:t>«Проведение медицинского освидетельствования на состояние опьянения (алкогольного, наркотического или иного токсического)»</w:t>
      </w:r>
      <w:r w:rsidR="00F32C04">
        <w:rPr>
          <w:szCs w:val="24"/>
        </w:rPr>
        <w:t>.</w:t>
      </w:r>
      <w:r w:rsidR="00DD2675" w:rsidRPr="004B24DC">
        <w:rPr>
          <w:szCs w:val="24"/>
        </w:rPr>
        <w:t xml:space="preserve"> Услуга предоставляется</w:t>
      </w:r>
      <w:r w:rsidR="00DD2675" w:rsidRPr="004B24DC">
        <w:rPr>
          <w:b/>
          <w:szCs w:val="24"/>
        </w:rPr>
        <w:t xml:space="preserve">  </w:t>
      </w:r>
      <w:r w:rsidR="00DD2675" w:rsidRPr="004B24DC">
        <w:rPr>
          <w:szCs w:val="24"/>
        </w:rPr>
        <w:t>в соответствии с учебными планами и образовательными программами Исполнителя.</w:t>
      </w:r>
      <w:r w:rsidRPr="004B24DC">
        <w:rPr>
          <w:szCs w:val="24"/>
        </w:rPr>
        <w:t xml:space="preserve"> </w:t>
      </w:r>
      <w:r w:rsidR="00837662" w:rsidRPr="004B24DC">
        <w:rPr>
          <w:rFonts w:eastAsia="Calibri"/>
          <w:bCs/>
          <w:szCs w:val="24"/>
        </w:rPr>
        <w:t>Ф</w:t>
      </w:r>
      <w:r w:rsidR="007506EB" w:rsidRPr="004B24DC">
        <w:rPr>
          <w:rFonts w:eastAsia="Calibri"/>
          <w:bCs/>
          <w:szCs w:val="24"/>
        </w:rPr>
        <w:t>орма обучения:</w:t>
      </w:r>
      <w:r w:rsidRPr="004B24DC">
        <w:rPr>
          <w:rFonts w:eastAsia="Calibri"/>
          <w:bCs/>
          <w:szCs w:val="24"/>
        </w:rPr>
        <w:t xml:space="preserve"> </w:t>
      </w:r>
      <w:r w:rsidR="003C7A9F">
        <w:rPr>
          <w:rFonts w:eastAsia="Calibri"/>
          <w:bCs/>
          <w:szCs w:val="24"/>
        </w:rPr>
        <w:t xml:space="preserve">очная/ </w:t>
      </w:r>
      <w:proofErr w:type="spellStart"/>
      <w:r w:rsidR="003C7A9F">
        <w:rPr>
          <w:rFonts w:eastAsia="Calibri"/>
          <w:bCs/>
          <w:szCs w:val="24"/>
        </w:rPr>
        <w:t>очно-заочная</w:t>
      </w:r>
      <w:proofErr w:type="spellEnd"/>
      <w:r w:rsidR="003C7A9F">
        <w:rPr>
          <w:rFonts w:eastAsia="Calibri"/>
          <w:bCs/>
          <w:szCs w:val="24"/>
        </w:rPr>
        <w:t xml:space="preserve"> (с элементами дистанционного обучения)</w:t>
      </w:r>
    </w:p>
    <w:p w:rsidR="00837662" w:rsidRPr="004B24DC" w:rsidRDefault="00837662" w:rsidP="00892D42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4B24DC">
        <w:rPr>
          <w:szCs w:val="24"/>
        </w:rPr>
        <w:t xml:space="preserve">Количество </w:t>
      </w:r>
      <w:proofErr w:type="gramStart"/>
      <w:r w:rsidRPr="004B24DC">
        <w:rPr>
          <w:szCs w:val="24"/>
        </w:rPr>
        <w:t>обучающихся</w:t>
      </w:r>
      <w:proofErr w:type="gramEnd"/>
      <w:r w:rsidRPr="004B24DC">
        <w:rPr>
          <w:szCs w:val="24"/>
        </w:rPr>
        <w:t xml:space="preserve"> - </w:t>
      </w:r>
      <w:r w:rsidRPr="004B24DC">
        <w:rPr>
          <w:color w:val="FF0000"/>
          <w:szCs w:val="24"/>
        </w:rPr>
        <w:t>_______.</w:t>
      </w:r>
    </w:p>
    <w:p w:rsidR="007506EB" w:rsidRPr="004B24DC" w:rsidRDefault="00DD2675" w:rsidP="00DD2675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4B24DC">
        <w:rPr>
          <w:rFonts w:eastAsia="Calibri"/>
          <w:bCs/>
          <w:szCs w:val="24"/>
        </w:rPr>
        <w:t xml:space="preserve">Список </w:t>
      </w:r>
      <w:proofErr w:type="gramStart"/>
      <w:r w:rsidRPr="004B24DC">
        <w:rPr>
          <w:rFonts w:eastAsia="Calibri"/>
          <w:bCs/>
          <w:szCs w:val="24"/>
        </w:rPr>
        <w:t>обучающихся</w:t>
      </w:r>
      <w:proofErr w:type="gramEnd"/>
      <w:r w:rsidRPr="004B24DC">
        <w:rPr>
          <w:rFonts w:eastAsia="Calibri"/>
          <w:bCs/>
          <w:szCs w:val="24"/>
        </w:rPr>
        <w:t xml:space="preserve"> предоставляется Заказчиком в момент заключения настоящего договора и является неотъемлемым приложением к настоящему договору (Приложение №1).</w:t>
      </w:r>
    </w:p>
    <w:p w:rsidR="00DD2675" w:rsidRPr="004B24DC" w:rsidRDefault="00DD2675" w:rsidP="00DD2675">
      <w:pPr>
        <w:autoSpaceDE w:val="0"/>
        <w:autoSpaceDN w:val="0"/>
        <w:adjustRightInd w:val="0"/>
        <w:jc w:val="both"/>
      </w:pPr>
      <w:r w:rsidRPr="004B24DC">
        <w:rPr>
          <w:rFonts w:eastAsia="Calibri"/>
        </w:rPr>
        <w:t xml:space="preserve">1.2. </w:t>
      </w:r>
      <w:r w:rsidRPr="004B24DC">
        <w:t xml:space="preserve">Срок освоения образовательной программы на момент подписания Договора составляет </w:t>
      </w:r>
      <w:r w:rsidRPr="004B24DC">
        <w:rPr>
          <w:b/>
        </w:rPr>
        <w:t>36 часов</w:t>
      </w:r>
      <w:r w:rsidRPr="004B24DC">
        <w:t>.</w:t>
      </w:r>
    </w:p>
    <w:p w:rsidR="009B013B" w:rsidRPr="004B24DC" w:rsidRDefault="00892D42" w:rsidP="00B75EFD">
      <w:pPr>
        <w:tabs>
          <w:tab w:val="left" w:pos="6798"/>
        </w:tabs>
        <w:jc w:val="both"/>
      </w:pPr>
      <w:r w:rsidRPr="004B24DC">
        <w:t xml:space="preserve">1.3. </w:t>
      </w:r>
      <w:proofErr w:type="gramStart"/>
      <w:r w:rsidR="00837662" w:rsidRPr="004B24DC">
        <w:t>Обучающемуся, освоившему программу дополнительного образования в полном объеме и успешно прошедшему итоговую аттестацию, выдается свидетельство о прохождении подготовки по дополнительной образовательной программе и выписка из протокола аттестационной комиссии, на основании которой   уполномоченной специализированной организацией – Государственным бюджетным учреждением здравоохранения Тверской области «Тверской областной клинический наркологический диспансер» Министерства здравоохранения Тверской о</w:t>
      </w:r>
      <w:r w:rsidR="001437FC" w:rsidRPr="004B24DC">
        <w:t>бласти выдается удостоверение о</w:t>
      </w:r>
      <w:r w:rsidR="00837662" w:rsidRPr="004B24DC">
        <w:t xml:space="preserve"> прохождении подготовки  и допуску к проведению </w:t>
      </w:r>
      <w:r w:rsidR="009B013B" w:rsidRPr="004B24DC">
        <w:t>предрейсовых, послерейсовых</w:t>
      </w:r>
      <w:proofErr w:type="gramEnd"/>
      <w:r w:rsidR="009B013B" w:rsidRPr="004B24DC">
        <w:t xml:space="preserve"> и текущих медицинских осмотров водителей транспортных средств.</w:t>
      </w:r>
    </w:p>
    <w:p w:rsidR="00B75EFD" w:rsidRPr="004B24DC" w:rsidRDefault="00B75EFD" w:rsidP="00B75EFD">
      <w:pPr>
        <w:tabs>
          <w:tab w:val="left" w:pos="6798"/>
        </w:tabs>
        <w:jc w:val="both"/>
      </w:pPr>
      <w:r w:rsidRPr="004B24DC">
        <w:t>1.4.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75EFD" w:rsidRPr="004B24DC" w:rsidRDefault="00B75EFD" w:rsidP="00B75EFD">
      <w:pPr>
        <w:tabs>
          <w:tab w:val="left" w:pos="6798"/>
        </w:tabs>
        <w:jc w:val="both"/>
      </w:pPr>
      <w:r w:rsidRPr="004B24DC">
        <w:t xml:space="preserve">1.5.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B24DC">
        <w:t>приказа</w:t>
      </w:r>
      <w:proofErr w:type="gramEnd"/>
      <w:r w:rsidRPr="004B24DC"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75EFD" w:rsidRPr="004B24DC" w:rsidRDefault="00B75EFD" w:rsidP="00B75EFD">
      <w:pPr>
        <w:tabs>
          <w:tab w:val="left" w:pos="6798"/>
        </w:tabs>
        <w:jc w:val="both"/>
      </w:pPr>
      <w:r w:rsidRPr="004B24DC">
        <w:t>1.6.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75EFD" w:rsidRPr="004B24DC" w:rsidRDefault="00B75EFD" w:rsidP="00837662">
      <w:pPr>
        <w:tabs>
          <w:tab w:val="left" w:pos="6798"/>
        </w:tabs>
        <w:jc w:val="both"/>
      </w:pPr>
    </w:p>
    <w:p w:rsidR="00837662" w:rsidRPr="004B24DC" w:rsidRDefault="00837662" w:rsidP="00837662">
      <w:pPr>
        <w:tabs>
          <w:tab w:val="left" w:pos="6798"/>
        </w:tabs>
        <w:jc w:val="center"/>
      </w:pPr>
    </w:p>
    <w:p w:rsidR="00837662" w:rsidRPr="004B24DC" w:rsidRDefault="00837662" w:rsidP="00837662">
      <w:pPr>
        <w:tabs>
          <w:tab w:val="left" w:pos="6798"/>
        </w:tabs>
        <w:jc w:val="center"/>
        <w:rPr>
          <w:b/>
        </w:rPr>
      </w:pPr>
      <w:r w:rsidRPr="004B24DC">
        <w:rPr>
          <w:b/>
        </w:rPr>
        <w:t>2.</w:t>
      </w:r>
      <w:r w:rsidR="00663CC3" w:rsidRPr="004B24DC">
        <w:rPr>
          <w:b/>
        </w:rPr>
        <w:t xml:space="preserve"> </w:t>
      </w:r>
      <w:r w:rsidRPr="004B24DC">
        <w:rPr>
          <w:b/>
        </w:rPr>
        <w:t>Права Исполнителя, Заказчика и Обучающегося</w:t>
      </w:r>
    </w:p>
    <w:p w:rsidR="00663CC3" w:rsidRPr="004B24DC" w:rsidRDefault="00663CC3" w:rsidP="00837662">
      <w:pPr>
        <w:tabs>
          <w:tab w:val="left" w:pos="6798"/>
        </w:tabs>
        <w:jc w:val="center"/>
        <w:rPr>
          <w:b/>
        </w:rPr>
      </w:pPr>
    </w:p>
    <w:p w:rsidR="00DF62BC" w:rsidRPr="004B24DC" w:rsidRDefault="00DF62BC" w:rsidP="00DF62BC">
      <w:pPr>
        <w:autoSpaceDE w:val="0"/>
        <w:autoSpaceDN w:val="0"/>
        <w:adjustRightInd w:val="0"/>
        <w:jc w:val="both"/>
        <w:rPr>
          <w:rFonts w:cs="Calibri"/>
        </w:rPr>
      </w:pPr>
      <w:r w:rsidRPr="004B24DC">
        <w:rPr>
          <w:rFonts w:cs="Calibri"/>
        </w:rPr>
        <w:t>2.1. Исполнитель вправе:</w:t>
      </w:r>
    </w:p>
    <w:p w:rsidR="00DF62BC" w:rsidRPr="004B24DC" w:rsidRDefault="00DF62BC" w:rsidP="00DF62B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4B24DC">
        <w:rPr>
          <w:rFonts w:cs="Calibri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F62BC" w:rsidRPr="004B24DC" w:rsidRDefault="00DF62BC" w:rsidP="00DF62B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4B24DC">
        <w:rPr>
          <w:rFonts w:cs="Calibri"/>
        </w:rPr>
        <w:lastRenderedPageBreak/>
        <w:t xml:space="preserve">2.1.2. Применять к </w:t>
      </w:r>
      <w:proofErr w:type="gramStart"/>
      <w:r w:rsidRPr="004B24DC">
        <w:rPr>
          <w:rFonts w:cs="Calibri"/>
        </w:rPr>
        <w:t>Обучающемуся</w:t>
      </w:r>
      <w:proofErr w:type="gramEnd"/>
      <w:r w:rsidRPr="004B24DC">
        <w:rPr>
          <w:rFonts w:cs="Calibri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F62BC" w:rsidRPr="004B24DC" w:rsidRDefault="00DF62BC" w:rsidP="00DF62BC">
      <w:pPr>
        <w:autoSpaceDE w:val="0"/>
        <w:autoSpaceDN w:val="0"/>
        <w:adjustRightInd w:val="0"/>
        <w:jc w:val="both"/>
        <w:rPr>
          <w:rFonts w:cs="Calibri"/>
        </w:rPr>
      </w:pPr>
      <w:r w:rsidRPr="004B24DC">
        <w:rPr>
          <w:rFonts w:cs="Calibri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8" w:history="1">
        <w:r w:rsidRPr="004B24DC">
          <w:rPr>
            <w:rFonts w:cs="Calibri"/>
            <w:color w:val="0000FF"/>
          </w:rPr>
          <w:t>разделом I</w:t>
        </w:r>
      </w:hyperlink>
      <w:r w:rsidRPr="004B24DC">
        <w:rPr>
          <w:rFonts w:cs="Calibri"/>
        </w:rPr>
        <w:t xml:space="preserve"> настоящего Договора.</w:t>
      </w:r>
    </w:p>
    <w:p w:rsidR="00DF62BC" w:rsidRPr="004B24DC" w:rsidRDefault="00DF62BC" w:rsidP="00DF62BC">
      <w:pPr>
        <w:autoSpaceDE w:val="0"/>
        <w:autoSpaceDN w:val="0"/>
        <w:adjustRightInd w:val="0"/>
        <w:jc w:val="both"/>
        <w:rPr>
          <w:rFonts w:cs="Calibri"/>
        </w:rPr>
      </w:pPr>
      <w:r w:rsidRPr="004B24DC">
        <w:rPr>
          <w:rFonts w:cs="Calibri"/>
        </w:rPr>
        <w:t>2.3. Обучающемуся</w:t>
      </w:r>
      <w:r w:rsidRPr="004B24DC">
        <w:rPr>
          <w:rFonts w:cs="Calibri"/>
          <w:b/>
        </w:rPr>
        <w:t xml:space="preserve"> </w:t>
      </w:r>
      <w:r w:rsidRPr="004B24DC">
        <w:rPr>
          <w:rFonts w:cs="Calibri"/>
        </w:rPr>
        <w:t xml:space="preserve">предоставляются академические права в соответствии с </w:t>
      </w:r>
      <w:hyperlink r:id="rId6" w:history="1">
        <w:r w:rsidRPr="004B24DC">
          <w:rPr>
            <w:rFonts w:cs="Calibri"/>
            <w:color w:val="0000FF"/>
          </w:rPr>
          <w:t>частью 1 статьи 34</w:t>
        </w:r>
      </w:hyperlink>
      <w:r w:rsidRPr="004B24DC">
        <w:rPr>
          <w:rFonts w:cs="Calibri"/>
        </w:rPr>
        <w:t xml:space="preserve"> Федерального закона от 29 декабря 2012 г. N 273-ФЗ </w:t>
      </w:r>
      <w:r w:rsidR="00A624BE" w:rsidRPr="004B24DC">
        <w:rPr>
          <w:rFonts w:cs="Calibri"/>
        </w:rPr>
        <w:t>«</w:t>
      </w:r>
      <w:r w:rsidRPr="004B24DC">
        <w:rPr>
          <w:rFonts w:cs="Calibri"/>
        </w:rPr>
        <w:t>Об образовании в Российской Федерации</w:t>
      </w:r>
      <w:r w:rsidR="00A624BE" w:rsidRPr="004B24DC">
        <w:rPr>
          <w:rFonts w:cs="Calibri"/>
        </w:rPr>
        <w:t>»</w:t>
      </w:r>
      <w:r w:rsidRPr="004B24DC">
        <w:rPr>
          <w:rFonts w:cs="Calibri"/>
        </w:rPr>
        <w:t>. Обучающийся также вправе:</w:t>
      </w:r>
    </w:p>
    <w:p w:rsidR="00DF62BC" w:rsidRPr="004B24DC" w:rsidRDefault="00DF62BC" w:rsidP="00DF62B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4B24DC">
        <w:rPr>
          <w:rFonts w:cs="Calibri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8" w:history="1">
        <w:r w:rsidRPr="004B24DC">
          <w:rPr>
            <w:rFonts w:cs="Calibri"/>
            <w:color w:val="0000FF"/>
          </w:rPr>
          <w:t>разделом I</w:t>
        </w:r>
      </w:hyperlink>
      <w:r w:rsidRPr="004B24DC">
        <w:rPr>
          <w:rFonts w:cs="Calibri"/>
        </w:rPr>
        <w:t xml:space="preserve"> настоящего Договора.</w:t>
      </w:r>
    </w:p>
    <w:p w:rsidR="00DF62BC" w:rsidRPr="004B24DC" w:rsidRDefault="00DF62BC" w:rsidP="00DF62B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4B24DC">
        <w:rPr>
          <w:rFonts w:cs="Calibri"/>
        </w:rPr>
        <w:t>2.3.2. Обращаться к Исполнителю по вопросам, касающимся образовательного процесса.</w:t>
      </w:r>
    </w:p>
    <w:p w:rsidR="00DF62BC" w:rsidRPr="004B24DC" w:rsidRDefault="00DF62BC" w:rsidP="00DF62B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4B24DC">
        <w:rPr>
          <w:rFonts w:cs="Calibri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F62BC" w:rsidRPr="004B24DC" w:rsidRDefault="00DF62BC" w:rsidP="00DF62B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4B24DC">
        <w:rPr>
          <w:rFonts w:cs="Calibri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F62BC" w:rsidRPr="004B24DC" w:rsidRDefault="00DF62BC" w:rsidP="00DF62BC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4B24DC">
        <w:rPr>
          <w:rFonts w:cs="Calibri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F62BC" w:rsidRPr="004B24DC" w:rsidRDefault="00DF62BC" w:rsidP="00DF62BC">
      <w:pPr>
        <w:tabs>
          <w:tab w:val="left" w:pos="6798"/>
        </w:tabs>
        <w:jc w:val="center"/>
        <w:rPr>
          <w:b/>
        </w:rPr>
      </w:pPr>
    </w:p>
    <w:p w:rsidR="00837662" w:rsidRPr="004B24DC" w:rsidRDefault="00DF62BC" w:rsidP="00DF62BC">
      <w:pPr>
        <w:tabs>
          <w:tab w:val="left" w:pos="6798"/>
        </w:tabs>
        <w:jc w:val="center"/>
        <w:rPr>
          <w:b/>
        </w:rPr>
      </w:pPr>
      <w:r w:rsidRPr="004B24DC">
        <w:rPr>
          <w:b/>
        </w:rPr>
        <w:t>3.</w:t>
      </w:r>
      <w:r w:rsidR="00663CC3" w:rsidRPr="004B24DC">
        <w:rPr>
          <w:b/>
        </w:rPr>
        <w:t xml:space="preserve"> </w:t>
      </w:r>
      <w:r w:rsidRPr="004B24DC">
        <w:rPr>
          <w:b/>
        </w:rPr>
        <w:t>Обязанности Исполнителя, Заказчика и Обучающегося</w:t>
      </w:r>
    </w:p>
    <w:p w:rsidR="00663CC3" w:rsidRPr="004B24DC" w:rsidRDefault="00663CC3" w:rsidP="00DF62BC">
      <w:pPr>
        <w:tabs>
          <w:tab w:val="left" w:pos="6798"/>
        </w:tabs>
        <w:jc w:val="center"/>
        <w:rPr>
          <w:b/>
        </w:rPr>
      </w:pPr>
    </w:p>
    <w:p w:rsidR="00DF62BC" w:rsidRPr="004B24DC" w:rsidRDefault="00DF62BC" w:rsidP="00DF62BC">
      <w:pPr>
        <w:autoSpaceDE w:val="0"/>
        <w:autoSpaceDN w:val="0"/>
        <w:adjustRightInd w:val="0"/>
        <w:jc w:val="both"/>
      </w:pPr>
      <w:r w:rsidRPr="004B24DC">
        <w:t>3.1. Исполнитель обязан:</w:t>
      </w:r>
    </w:p>
    <w:p w:rsidR="00DF62BC" w:rsidRPr="004B24DC" w:rsidRDefault="00DF62BC" w:rsidP="00892D42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4B24DC">
        <w:rPr>
          <w:rFonts w:eastAsia="Calibri"/>
          <w:bCs/>
          <w:szCs w:val="24"/>
        </w:rPr>
        <w:t xml:space="preserve">   </w:t>
      </w:r>
      <w:r w:rsidR="00892D42" w:rsidRPr="004B24DC">
        <w:rPr>
          <w:rFonts w:eastAsia="Calibri"/>
          <w:bCs/>
          <w:szCs w:val="24"/>
        </w:rPr>
        <w:t xml:space="preserve">     </w:t>
      </w:r>
      <w:r w:rsidRPr="004B24DC">
        <w:rPr>
          <w:rFonts w:eastAsia="Calibri"/>
          <w:bCs/>
          <w:szCs w:val="24"/>
        </w:rPr>
        <w:t xml:space="preserve"> 3.1.1.  Зачислить     Обучающегося,    выполнившего    установленные</w:t>
      </w:r>
      <w:r w:rsidR="00892D42" w:rsidRPr="004B24DC">
        <w:rPr>
          <w:rFonts w:eastAsia="Calibri"/>
          <w:bCs/>
          <w:szCs w:val="24"/>
        </w:rPr>
        <w:t xml:space="preserve"> </w:t>
      </w:r>
      <w:r w:rsidRPr="004B24DC">
        <w:rPr>
          <w:rFonts w:eastAsia="Calibri"/>
          <w:bCs/>
          <w:szCs w:val="24"/>
        </w:rPr>
        <w:t>законодательством   Российской   Федерации,   учредительными   документами,</w:t>
      </w:r>
      <w:r w:rsidR="00892D42" w:rsidRPr="004B24DC">
        <w:rPr>
          <w:rFonts w:eastAsia="Calibri"/>
          <w:bCs/>
          <w:szCs w:val="24"/>
        </w:rPr>
        <w:t xml:space="preserve"> </w:t>
      </w:r>
      <w:r w:rsidRPr="004B24DC">
        <w:rPr>
          <w:rFonts w:eastAsia="Calibri"/>
          <w:bCs/>
          <w:szCs w:val="24"/>
        </w:rPr>
        <w:t>локальными нормативными  актами  Исполнителя  условия  приема,  в  качестве</w:t>
      </w:r>
      <w:r w:rsidR="00892D42" w:rsidRPr="004B24DC">
        <w:rPr>
          <w:rFonts w:eastAsia="Calibri"/>
          <w:bCs/>
          <w:szCs w:val="24"/>
        </w:rPr>
        <w:t xml:space="preserve"> </w:t>
      </w:r>
      <w:r w:rsidRPr="004B24DC">
        <w:rPr>
          <w:rFonts w:eastAsia="Calibri"/>
          <w:bCs/>
          <w:szCs w:val="24"/>
        </w:rPr>
        <w:t>слушателя по программе, указанной в п.1.1 Договора.</w:t>
      </w:r>
    </w:p>
    <w:p w:rsidR="00DF62BC" w:rsidRPr="004B24DC" w:rsidRDefault="00DF62BC" w:rsidP="00DF62BC">
      <w:pPr>
        <w:autoSpaceDE w:val="0"/>
        <w:autoSpaceDN w:val="0"/>
        <w:adjustRightInd w:val="0"/>
        <w:ind w:firstLine="540"/>
        <w:jc w:val="both"/>
      </w:pPr>
      <w:r w:rsidRPr="004B24DC"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4B24DC">
          <w:t>Законом</w:t>
        </w:r>
      </w:hyperlink>
      <w:r w:rsidRPr="004B24DC">
        <w:t xml:space="preserve"> Российской Федерации </w:t>
      </w:r>
      <w:r w:rsidR="00A624BE" w:rsidRPr="004B24DC">
        <w:t>«</w:t>
      </w:r>
      <w:r w:rsidRPr="004B24DC">
        <w:t>О защите прав потребителей</w:t>
      </w:r>
      <w:r w:rsidR="00A624BE" w:rsidRPr="004B24DC">
        <w:t>»</w:t>
      </w:r>
      <w:r w:rsidRPr="004B24DC">
        <w:t xml:space="preserve"> и Федеральным </w:t>
      </w:r>
      <w:hyperlink r:id="rId8" w:history="1">
        <w:r w:rsidRPr="004B24DC">
          <w:t>законом</w:t>
        </w:r>
      </w:hyperlink>
      <w:r w:rsidRPr="004B24DC">
        <w:t xml:space="preserve"> </w:t>
      </w:r>
      <w:r w:rsidR="00A624BE" w:rsidRPr="004B24DC">
        <w:t>«</w:t>
      </w:r>
      <w:r w:rsidRPr="004B24DC">
        <w:t>Об образовании в Российской Федерации</w:t>
      </w:r>
      <w:r w:rsidR="00A624BE" w:rsidRPr="004B24DC">
        <w:t>»</w:t>
      </w:r>
      <w:r w:rsidRPr="004B24DC">
        <w:t>.</w:t>
      </w:r>
    </w:p>
    <w:p w:rsidR="00DF62BC" w:rsidRPr="004B24DC" w:rsidRDefault="00DF62BC" w:rsidP="00DF62BC">
      <w:pPr>
        <w:autoSpaceDE w:val="0"/>
        <w:autoSpaceDN w:val="0"/>
        <w:adjustRightInd w:val="0"/>
        <w:ind w:firstLine="540"/>
        <w:jc w:val="both"/>
      </w:pPr>
      <w:r w:rsidRPr="004B24DC">
        <w:t xml:space="preserve">3.1.3. Организовать и обеспечить надлежащее предоставление образовательных услуг, предусмотренных </w:t>
      </w:r>
      <w:hyperlink w:anchor="Par68" w:history="1">
        <w:r w:rsidRPr="004B24DC">
          <w:t>разделом I</w:t>
        </w:r>
      </w:hyperlink>
      <w:r w:rsidRPr="004B24DC">
        <w:t xml:space="preserve"> настоящего Договора. </w:t>
      </w:r>
    </w:p>
    <w:p w:rsidR="00DF62BC" w:rsidRPr="004B24DC" w:rsidRDefault="00DF62BC" w:rsidP="00DF62BC">
      <w:pPr>
        <w:autoSpaceDE w:val="0"/>
        <w:autoSpaceDN w:val="0"/>
        <w:adjustRightInd w:val="0"/>
        <w:ind w:firstLine="540"/>
        <w:jc w:val="both"/>
      </w:pPr>
      <w:r w:rsidRPr="004B24DC">
        <w:t xml:space="preserve">3.1.4. Обеспечить </w:t>
      </w:r>
      <w:proofErr w:type="gramStart"/>
      <w:r w:rsidRPr="004B24DC">
        <w:t>Обучающемуся</w:t>
      </w:r>
      <w:proofErr w:type="gramEnd"/>
      <w:r w:rsidRPr="004B24DC">
        <w:t xml:space="preserve"> предусмотренные выбранной образовательной программой условия ее освоения.</w:t>
      </w:r>
    </w:p>
    <w:p w:rsidR="00DF62BC" w:rsidRPr="004B24DC" w:rsidRDefault="00DF62BC" w:rsidP="00DF62BC">
      <w:pPr>
        <w:autoSpaceDE w:val="0"/>
        <w:autoSpaceDN w:val="0"/>
        <w:adjustRightInd w:val="0"/>
        <w:ind w:firstLine="540"/>
        <w:jc w:val="both"/>
      </w:pPr>
      <w:r w:rsidRPr="004B24DC"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68" w:history="1">
        <w:r w:rsidRPr="004B24DC">
          <w:t>разделом I</w:t>
        </w:r>
      </w:hyperlink>
      <w:r w:rsidRPr="004B24DC">
        <w:t xml:space="preserve"> настоящего Договора).</w:t>
      </w:r>
    </w:p>
    <w:p w:rsidR="00DF62BC" w:rsidRPr="004B24DC" w:rsidRDefault="00DF62BC" w:rsidP="00DF62BC">
      <w:pPr>
        <w:autoSpaceDE w:val="0"/>
        <w:autoSpaceDN w:val="0"/>
        <w:adjustRightInd w:val="0"/>
        <w:ind w:firstLine="540"/>
        <w:jc w:val="both"/>
      </w:pPr>
      <w:r w:rsidRPr="004B24DC">
        <w:t>3.1.6. Принимать от Обучающегося и (или) Заказчика плату за образовательные услуги.</w:t>
      </w:r>
    </w:p>
    <w:p w:rsidR="00DF62BC" w:rsidRPr="004B24DC" w:rsidRDefault="00DF62BC" w:rsidP="00DF62BC">
      <w:pPr>
        <w:autoSpaceDE w:val="0"/>
        <w:autoSpaceDN w:val="0"/>
        <w:adjustRightInd w:val="0"/>
        <w:ind w:firstLine="540"/>
        <w:jc w:val="both"/>
      </w:pPr>
      <w:r w:rsidRPr="004B24DC">
        <w:t xml:space="preserve">3.1.7. Обеспечить </w:t>
      </w:r>
      <w:proofErr w:type="gramStart"/>
      <w:r w:rsidRPr="004B24DC">
        <w:t>Обучающемуся</w:t>
      </w:r>
      <w:proofErr w:type="gramEnd"/>
      <w:r w:rsidRPr="004B24DC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63CC3" w:rsidRPr="004B24DC">
        <w:t>.</w:t>
      </w:r>
    </w:p>
    <w:p w:rsidR="00DF62BC" w:rsidRPr="004B24DC" w:rsidRDefault="00DF62BC" w:rsidP="00892D42">
      <w:pPr>
        <w:autoSpaceDE w:val="0"/>
        <w:autoSpaceDN w:val="0"/>
        <w:adjustRightInd w:val="0"/>
        <w:jc w:val="both"/>
      </w:pPr>
      <w:r w:rsidRPr="004B24DC"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68" w:history="1">
        <w:r w:rsidRPr="004B24DC">
          <w:t>разделе I</w:t>
        </w:r>
      </w:hyperlink>
      <w:r w:rsidRPr="004B24DC">
        <w:t xml:space="preserve"> настоящего Договора, в размере и порядке, </w:t>
      </w:r>
      <w:proofErr w:type="gramStart"/>
      <w:r w:rsidRPr="004B24DC">
        <w:t>определенных</w:t>
      </w:r>
      <w:proofErr w:type="gramEnd"/>
      <w:r w:rsidRPr="004B24DC">
        <w:t xml:space="preserve"> настоящим Договором, а также предоставлять платежные документы, подтверждающие такую оплату.</w:t>
      </w:r>
    </w:p>
    <w:p w:rsidR="00CE473F" w:rsidRPr="004B24DC" w:rsidRDefault="00CE473F" w:rsidP="00DF62BC">
      <w:pPr>
        <w:autoSpaceDE w:val="0"/>
        <w:autoSpaceDN w:val="0"/>
        <w:adjustRightInd w:val="0"/>
        <w:ind w:firstLine="540"/>
        <w:jc w:val="both"/>
      </w:pPr>
      <w:r w:rsidRPr="004B24DC">
        <w:t>3.3. Ознакомить обучающегося с условиями настоящего договора.</w:t>
      </w:r>
    </w:p>
    <w:p w:rsidR="00DF62BC" w:rsidRPr="004B24DC" w:rsidRDefault="00DF62BC" w:rsidP="00DF62BC">
      <w:pPr>
        <w:autoSpaceDE w:val="0"/>
        <w:autoSpaceDN w:val="0"/>
        <w:adjustRightInd w:val="0"/>
        <w:ind w:firstLine="540"/>
        <w:jc w:val="both"/>
      </w:pPr>
      <w:r w:rsidRPr="004B24DC">
        <w:t>3.</w:t>
      </w:r>
      <w:r w:rsidR="00CE473F" w:rsidRPr="004B24DC">
        <w:t>4</w:t>
      </w:r>
      <w:r w:rsidRPr="004B24DC">
        <w:t xml:space="preserve">. Обучающийся обязан соблюдать требования, установленные в </w:t>
      </w:r>
      <w:hyperlink r:id="rId9" w:history="1">
        <w:r w:rsidRPr="004B24DC">
          <w:t>статье 43</w:t>
        </w:r>
      </w:hyperlink>
      <w:r w:rsidRPr="004B24DC">
        <w:t xml:space="preserve"> Федерального закона от 29 декабря 2012 г. N 273-ФЗ </w:t>
      </w:r>
      <w:r w:rsidR="00A624BE" w:rsidRPr="004B24DC">
        <w:t>«</w:t>
      </w:r>
      <w:r w:rsidRPr="004B24DC">
        <w:t>Об образовании в Российской Федерации</w:t>
      </w:r>
      <w:r w:rsidR="00A624BE" w:rsidRPr="004B24DC">
        <w:t>»</w:t>
      </w:r>
      <w:r w:rsidRPr="004B24DC">
        <w:t>, в том числе:</w:t>
      </w:r>
    </w:p>
    <w:p w:rsidR="00DF62BC" w:rsidRPr="004B24DC" w:rsidRDefault="00DF62BC" w:rsidP="00DF62BC">
      <w:pPr>
        <w:autoSpaceDE w:val="0"/>
        <w:autoSpaceDN w:val="0"/>
        <w:adjustRightInd w:val="0"/>
        <w:ind w:firstLine="540"/>
        <w:jc w:val="both"/>
      </w:pPr>
      <w:r w:rsidRPr="004B24DC">
        <w:t>3.</w:t>
      </w:r>
      <w:r w:rsidR="00CE473F" w:rsidRPr="004B24DC">
        <w:t>4</w:t>
      </w:r>
      <w:r w:rsidRPr="004B24DC">
        <w:t>.1. Выполнять задания для подготовки к занятиям, предусмотренным учебным планом, в том числе индивидуальным.</w:t>
      </w:r>
    </w:p>
    <w:p w:rsidR="00DF62BC" w:rsidRPr="004B24DC" w:rsidRDefault="00DF62BC" w:rsidP="00DF62BC">
      <w:pPr>
        <w:autoSpaceDE w:val="0"/>
        <w:autoSpaceDN w:val="0"/>
        <w:adjustRightInd w:val="0"/>
        <w:ind w:firstLine="540"/>
        <w:jc w:val="both"/>
      </w:pPr>
      <w:r w:rsidRPr="004B24DC">
        <w:t>3.</w:t>
      </w:r>
      <w:r w:rsidR="00CE473F" w:rsidRPr="004B24DC">
        <w:t>4</w:t>
      </w:r>
      <w:r w:rsidRPr="004B24DC">
        <w:t>.2. Извещать Исполнителя о причинах отсутствия на занятиях.</w:t>
      </w:r>
    </w:p>
    <w:p w:rsidR="00DF62BC" w:rsidRPr="004B24DC" w:rsidRDefault="00DF62BC" w:rsidP="00DF62BC">
      <w:pPr>
        <w:autoSpaceDE w:val="0"/>
        <w:autoSpaceDN w:val="0"/>
        <w:adjustRightInd w:val="0"/>
        <w:ind w:firstLine="540"/>
        <w:jc w:val="both"/>
      </w:pPr>
      <w:r w:rsidRPr="004B24DC">
        <w:t>3.</w:t>
      </w:r>
      <w:r w:rsidR="00CE473F" w:rsidRPr="004B24DC">
        <w:t>4</w:t>
      </w:r>
      <w:r w:rsidRPr="004B24DC">
        <w:t>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DF62BC" w:rsidRPr="004B24DC" w:rsidRDefault="00DF62BC" w:rsidP="00DF62BC">
      <w:pPr>
        <w:autoSpaceDE w:val="0"/>
        <w:autoSpaceDN w:val="0"/>
        <w:adjustRightInd w:val="0"/>
        <w:ind w:firstLine="540"/>
        <w:jc w:val="both"/>
      </w:pPr>
      <w:r w:rsidRPr="004B24DC">
        <w:t>3.</w:t>
      </w:r>
      <w:r w:rsidR="00CE473F" w:rsidRPr="004B24DC">
        <w:t>4</w:t>
      </w:r>
      <w:r w:rsidRPr="004B24DC">
        <w:t>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F62BC" w:rsidRPr="004B24DC" w:rsidRDefault="00DF62BC" w:rsidP="00DF62BC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B198F" w:rsidRPr="004B24DC" w:rsidRDefault="00CE4FBD" w:rsidP="00CE4FBD">
      <w:pPr>
        <w:tabs>
          <w:tab w:val="left" w:pos="6798"/>
        </w:tabs>
        <w:jc w:val="center"/>
        <w:rPr>
          <w:b/>
        </w:rPr>
      </w:pPr>
      <w:r w:rsidRPr="004B24DC">
        <w:rPr>
          <w:b/>
        </w:rPr>
        <w:t>4.</w:t>
      </w:r>
      <w:r w:rsidR="00663CC3" w:rsidRPr="004B24DC">
        <w:rPr>
          <w:b/>
        </w:rPr>
        <w:t xml:space="preserve"> </w:t>
      </w:r>
      <w:r w:rsidRPr="004B24DC">
        <w:rPr>
          <w:b/>
        </w:rPr>
        <w:t>Стоимость услуг, сроки и порядок их оплаты</w:t>
      </w:r>
    </w:p>
    <w:p w:rsidR="00663CC3" w:rsidRPr="004B24DC" w:rsidRDefault="00CE4FBD" w:rsidP="00663CC3">
      <w:pPr>
        <w:autoSpaceDE w:val="0"/>
        <w:autoSpaceDN w:val="0"/>
        <w:adjustRightInd w:val="0"/>
        <w:jc w:val="both"/>
        <w:rPr>
          <w:color w:val="FF0000"/>
        </w:rPr>
      </w:pPr>
      <w:r w:rsidRPr="004B24DC">
        <w:lastRenderedPageBreak/>
        <w:t xml:space="preserve">4.1. Полная стоимость платных образовательных услуг за весь период обучения Обучающегося составляет </w:t>
      </w:r>
      <w:r w:rsidR="003C7A9F">
        <w:t>________________________________</w:t>
      </w:r>
      <w:r w:rsidR="009B013B" w:rsidRPr="004B24DC">
        <w:t xml:space="preserve"> </w:t>
      </w:r>
      <w:r w:rsidR="00726E92" w:rsidRPr="004B24DC">
        <w:t xml:space="preserve"> </w:t>
      </w:r>
      <w:r w:rsidRPr="004B24DC">
        <w:t xml:space="preserve">рублей за одного человека. </w:t>
      </w:r>
      <w:r w:rsidRPr="004B24DC">
        <w:rPr>
          <w:color w:val="FF0000"/>
        </w:rPr>
        <w:t xml:space="preserve">Общая сумма договора составляет </w:t>
      </w:r>
      <w:proofErr w:type="spellStart"/>
      <w:r w:rsidRPr="004B24DC">
        <w:rPr>
          <w:color w:val="FF0000"/>
        </w:rPr>
        <w:t>_________________________________</w:t>
      </w:r>
      <w:r w:rsidR="009B013B" w:rsidRPr="004B24DC">
        <w:rPr>
          <w:color w:val="FF0000"/>
        </w:rPr>
        <w:t>_</w:t>
      </w:r>
      <w:r w:rsidRPr="004B24DC">
        <w:rPr>
          <w:color w:val="FF0000"/>
        </w:rPr>
        <w:t>рублей</w:t>
      </w:r>
      <w:proofErr w:type="spellEnd"/>
      <w:r w:rsidRPr="004B24DC">
        <w:rPr>
          <w:color w:val="FF0000"/>
        </w:rPr>
        <w:t>.</w:t>
      </w:r>
    </w:p>
    <w:p w:rsidR="00CE4FBD" w:rsidRPr="004B24DC" w:rsidRDefault="00CE4FBD" w:rsidP="00663CC3">
      <w:pPr>
        <w:autoSpaceDE w:val="0"/>
        <w:autoSpaceDN w:val="0"/>
        <w:adjustRightInd w:val="0"/>
        <w:ind w:firstLine="540"/>
        <w:jc w:val="both"/>
      </w:pPr>
      <w:r w:rsidRPr="004B24DC"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E4FBD" w:rsidRPr="004B24DC" w:rsidRDefault="00CE4FBD" w:rsidP="00CE4FBD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4B24DC">
        <w:rPr>
          <w:rFonts w:eastAsia="Calibri"/>
          <w:bCs/>
          <w:szCs w:val="24"/>
        </w:rPr>
        <w:t xml:space="preserve">4.2. Оплата производится </w:t>
      </w:r>
      <w:r w:rsidR="00892D42" w:rsidRPr="004B24DC">
        <w:rPr>
          <w:rFonts w:eastAsia="Calibri"/>
          <w:bCs/>
          <w:szCs w:val="24"/>
        </w:rPr>
        <w:t>единовременно в срок  не позднее 30 календарных дней  со дня заключения договора</w:t>
      </w:r>
      <w:r w:rsidR="004B24DC">
        <w:rPr>
          <w:rFonts w:eastAsia="Calibri"/>
          <w:bCs/>
          <w:szCs w:val="24"/>
        </w:rPr>
        <w:t xml:space="preserve"> </w:t>
      </w:r>
      <w:r w:rsidRPr="004B24DC">
        <w:rPr>
          <w:rFonts w:eastAsia="Calibri"/>
          <w:bCs/>
          <w:szCs w:val="24"/>
        </w:rPr>
        <w:t>за наличный расчет/в безналичном порядке на счет Исполнителя, указанный  в  настояще</w:t>
      </w:r>
      <w:r w:rsidR="00144267" w:rsidRPr="004B24DC">
        <w:rPr>
          <w:rFonts w:eastAsia="Calibri"/>
          <w:bCs/>
          <w:szCs w:val="24"/>
        </w:rPr>
        <w:t>м</w:t>
      </w:r>
      <w:r w:rsidRPr="004B24DC">
        <w:rPr>
          <w:rFonts w:eastAsia="Calibri"/>
          <w:bCs/>
          <w:szCs w:val="24"/>
        </w:rPr>
        <w:t xml:space="preserve"> Договор</w:t>
      </w:r>
      <w:r w:rsidR="00144267" w:rsidRPr="004B24DC">
        <w:rPr>
          <w:rFonts w:eastAsia="Calibri"/>
          <w:bCs/>
          <w:szCs w:val="24"/>
        </w:rPr>
        <w:t>е в разделе</w:t>
      </w:r>
      <w:r w:rsidR="00C73064" w:rsidRPr="004B24DC">
        <w:rPr>
          <w:rFonts w:eastAsia="Calibri"/>
          <w:bCs/>
          <w:szCs w:val="24"/>
        </w:rPr>
        <w:t xml:space="preserve"> </w:t>
      </w:r>
      <w:r w:rsidR="00144267" w:rsidRPr="004B24DC">
        <w:rPr>
          <w:rFonts w:eastAsia="Calibri"/>
          <w:bCs/>
          <w:szCs w:val="24"/>
        </w:rPr>
        <w:t xml:space="preserve"> «</w:t>
      </w:r>
      <w:r w:rsidR="00C73064" w:rsidRPr="004B24DC">
        <w:rPr>
          <w:rFonts w:eastAsia="Calibri"/>
          <w:bCs/>
          <w:szCs w:val="24"/>
        </w:rPr>
        <w:t>Юридические адреса</w:t>
      </w:r>
      <w:r w:rsidR="00892D42" w:rsidRPr="004B24DC">
        <w:rPr>
          <w:rFonts w:eastAsia="Calibri"/>
          <w:bCs/>
          <w:szCs w:val="24"/>
        </w:rPr>
        <w:t xml:space="preserve"> сторон» </w:t>
      </w:r>
      <w:r w:rsidRPr="004B24DC">
        <w:rPr>
          <w:rFonts w:eastAsia="Calibri"/>
          <w:bCs/>
          <w:szCs w:val="24"/>
        </w:rPr>
        <w:t>(</w:t>
      </w:r>
      <w:proofErr w:type="gramStart"/>
      <w:r w:rsidRPr="004B24DC">
        <w:rPr>
          <w:rFonts w:eastAsia="Calibri"/>
          <w:bCs/>
          <w:i/>
          <w:szCs w:val="24"/>
        </w:rPr>
        <w:t>нужное</w:t>
      </w:r>
      <w:proofErr w:type="gramEnd"/>
      <w:r w:rsidRPr="004B24DC">
        <w:rPr>
          <w:rFonts w:eastAsia="Calibri"/>
          <w:bCs/>
          <w:i/>
          <w:szCs w:val="24"/>
        </w:rPr>
        <w:t xml:space="preserve"> подчеркнуть</w:t>
      </w:r>
      <w:r w:rsidRPr="004B24DC">
        <w:rPr>
          <w:rFonts w:eastAsia="Calibri"/>
          <w:bCs/>
          <w:szCs w:val="24"/>
        </w:rPr>
        <w:t>).</w:t>
      </w:r>
    </w:p>
    <w:p w:rsidR="00144267" w:rsidRPr="004B24DC" w:rsidRDefault="00144267" w:rsidP="00663CC3">
      <w:pPr>
        <w:jc w:val="both"/>
        <w:rPr>
          <w:rFonts w:eastAsia="Calibri"/>
        </w:rPr>
      </w:pPr>
      <w:r w:rsidRPr="004B24DC">
        <w:rPr>
          <w:rFonts w:eastAsia="Calibri"/>
        </w:rPr>
        <w:t>4.3.</w:t>
      </w:r>
      <w:r w:rsidRPr="004B24DC">
        <w:t xml:space="preserve"> На оказание образовательных услуг, предусмотренных настоящим договором, по требованию Заказчика может быть составлена смета.</w:t>
      </w:r>
    </w:p>
    <w:p w:rsidR="00CE4FBD" w:rsidRPr="004B24DC" w:rsidRDefault="00CE4FBD" w:rsidP="00CE4FBD">
      <w:pPr>
        <w:tabs>
          <w:tab w:val="left" w:pos="6798"/>
        </w:tabs>
        <w:jc w:val="center"/>
        <w:rPr>
          <w:b/>
        </w:rPr>
      </w:pPr>
    </w:p>
    <w:p w:rsidR="00B62853" w:rsidRPr="004B24DC" w:rsidRDefault="00144267" w:rsidP="00BB0118">
      <w:pPr>
        <w:tabs>
          <w:tab w:val="left" w:pos="6798"/>
        </w:tabs>
        <w:jc w:val="center"/>
        <w:rPr>
          <w:b/>
        </w:rPr>
      </w:pPr>
      <w:r w:rsidRPr="004B24DC">
        <w:rPr>
          <w:b/>
        </w:rPr>
        <w:t>5.</w:t>
      </w:r>
      <w:r w:rsidR="00B62853" w:rsidRPr="004B24DC">
        <w:rPr>
          <w:b/>
        </w:rPr>
        <w:t xml:space="preserve"> Основания изменения и расторжения договора</w:t>
      </w:r>
    </w:p>
    <w:p w:rsidR="00144267" w:rsidRPr="004B24DC" w:rsidRDefault="00144267" w:rsidP="00663CC3">
      <w:pPr>
        <w:autoSpaceDE w:val="0"/>
        <w:autoSpaceDN w:val="0"/>
        <w:adjustRightInd w:val="0"/>
        <w:jc w:val="both"/>
        <w:rPr>
          <w:rFonts w:cs="Calibri"/>
        </w:rPr>
      </w:pPr>
      <w:r w:rsidRPr="004B24DC">
        <w:rPr>
          <w:rFonts w:cs="Calibri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44267" w:rsidRPr="004B24DC" w:rsidRDefault="00144267" w:rsidP="00663CC3">
      <w:pPr>
        <w:autoSpaceDE w:val="0"/>
        <w:autoSpaceDN w:val="0"/>
        <w:adjustRightInd w:val="0"/>
        <w:jc w:val="both"/>
        <w:rPr>
          <w:rFonts w:cs="Calibri"/>
        </w:rPr>
      </w:pPr>
      <w:r w:rsidRPr="004B24DC">
        <w:rPr>
          <w:rFonts w:cs="Calibri"/>
        </w:rPr>
        <w:t xml:space="preserve">5.2. Настоящий </w:t>
      </w:r>
      <w:proofErr w:type="gramStart"/>
      <w:r w:rsidRPr="004B24DC">
        <w:rPr>
          <w:rFonts w:cs="Calibri"/>
        </w:rPr>
        <w:t>Договор</w:t>
      </w:r>
      <w:proofErr w:type="gramEnd"/>
      <w:r w:rsidRPr="004B24DC">
        <w:rPr>
          <w:rFonts w:cs="Calibri"/>
        </w:rPr>
        <w:t xml:space="preserve"> может быть расторгнут по соглашению Сторон.</w:t>
      </w:r>
    </w:p>
    <w:p w:rsidR="00144267" w:rsidRPr="004B24DC" w:rsidRDefault="00144267" w:rsidP="00663CC3">
      <w:pPr>
        <w:autoSpaceDE w:val="0"/>
        <w:autoSpaceDN w:val="0"/>
        <w:adjustRightInd w:val="0"/>
        <w:jc w:val="both"/>
        <w:rPr>
          <w:rFonts w:cs="Calibri"/>
        </w:rPr>
      </w:pPr>
      <w:r w:rsidRPr="004B24DC">
        <w:rPr>
          <w:rFonts w:cs="Calibri"/>
        </w:rPr>
        <w:t xml:space="preserve">5.3. Настоящий </w:t>
      </w:r>
      <w:proofErr w:type="gramStart"/>
      <w:r w:rsidRPr="004B24DC">
        <w:rPr>
          <w:rFonts w:cs="Calibri"/>
        </w:rPr>
        <w:t>Договор</w:t>
      </w:r>
      <w:proofErr w:type="gramEnd"/>
      <w:r w:rsidRPr="004B24DC">
        <w:rPr>
          <w:rFonts w:cs="Calibri"/>
        </w:rPr>
        <w:t xml:space="preserve"> может быть расторгнут по инициативе Исполнителя в одностороннем порядке в случаях:</w:t>
      </w:r>
    </w:p>
    <w:p w:rsidR="00144267" w:rsidRPr="004B24DC" w:rsidRDefault="00144267" w:rsidP="00663CC3">
      <w:pPr>
        <w:autoSpaceDE w:val="0"/>
        <w:autoSpaceDN w:val="0"/>
        <w:adjustRightInd w:val="0"/>
        <w:jc w:val="both"/>
        <w:rPr>
          <w:rFonts w:cs="Calibri"/>
        </w:rPr>
      </w:pPr>
      <w:r w:rsidRPr="004B24DC">
        <w:rPr>
          <w:rFonts w:cs="Calibri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44267" w:rsidRPr="004B24DC" w:rsidRDefault="00144267" w:rsidP="00663CC3">
      <w:pPr>
        <w:autoSpaceDE w:val="0"/>
        <w:autoSpaceDN w:val="0"/>
        <w:adjustRightInd w:val="0"/>
        <w:jc w:val="both"/>
        <w:rPr>
          <w:rFonts w:cs="Calibri"/>
        </w:rPr>
      </w:pPr>
      <w:r w:rsidRPr="004B24DC">
        <w:rPr>
          <w:rFonts w:cs="Calibri"/>
        </w:rPr>
        <w:t>просрочки оплаты стоимости платных образовательных услуг;</w:t>
      </w:r>
    </w:p>
    <w:p w:rsidR="00144267" w:rsidRPr="004B24DC" w:rsidRDefault="00144267" w:rsidP="00663CC3">
      <w:pPr>
        <w:autoSpaceDE w:val="0"/>
        <w:autoSpaceDN w:val="0"/>
        <w:adjustRightInd w:val="0"/>
        <w:jc w:val="both"/>
        <w:rPr>
          <w:rFonts w:cs="Calibri"/>
        </w:rPr>
      </w:pPr>
      <w:r w:rsidRPr="004B24DC">
        <w:rPr>
          <w:rFonts w:cs="Calibri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44267" w:rsidRPr="004B24DC" w:rsidRDefault="00144267" w:rsidP="00663CC3">
      <w:pPr>
        <w:autoSpaceDE w:val="0"/>
        <w:autoSpaceDN w:val="0"/>
        <w:adjustRightInd w:val="0"/>
        <w:jc w:val="both"/>
        <w:rPr>
          <w:rFonts w:cs="Calibri"/>
        </w:rPr>
      </w:pPr>
      <w:r w:rsidRPr="004B24DC">
        <w:rPr>
          <w:rFonts w:cs="Calibri"/>
        </w:rPr>
        <w:t>в иных случаях, предусмотренных законодательством Российской Федерации.</w:t>
      </w:r>
    </w:p>
    <w:p w:rsidR="00144267" w:rsidRPr="004B24DC" w:rsidRDefault="00144267" w:rsidP="00663CC3">
      <w:pPr>
        <w:autoSpaceDE w:val="0"/>
        <w:autoSpaceDN w:val="0"/>
        <w:adjustRightInd w:val="0"/>
        <w:jc w:val="both"/>
        <w:rPr>
          <w:rFonts w:cs="Calibri"/>
        </w:rPr>
      </w:pPr>
      <w:r w:rsidRPr="004B24DC">
        <w:rPr>
          <w:rFonts w:cs="Calibri"/>
        </w:rPr>
        <w:t>5.4. Настоящий Договор расторгается досрочно:</w:t>
      </w:r>
    </w:p>
    <w:p w:rsidR="00144267" w:rsidRPr="004B24DC" w:rsidRDefault="00144267" w:rsidP="00663CC3">
      <w:pPr>
        <w:autoSpaceDE w:val="0"/>
        <w:autoSpaceDN w:val="0"/>
        <w:adjustRightInd w:val="0"/>
        <w:jc w:val="both"/>
        <w:rPr>
          <w:rFonts w:cs="Calibri"/>
        </w:rPr>
      </w:pPr>
      <w:r w:rsidRPr="004B24DC">
        <w:rPr>
          <w:rFonts w:cs="Calibri"/>
        </w:rPr>
        <w:t>по обстоятельствам, не зависящим от воли Сторон, в том числе в случае ликвидации Исполнителя.</w:t>
      </w:r>
    </w:p>
    <w:p w:rsidR="00144267" w:rsidRPr="004B24DC" w:rsidRDefault="00144267" w:rsidP="00663CC3">
      <w:pPr>
        <w:autoSpaceDE w:val="0"/>
        <w:autoSpaceDN w:val="0"/>
        <w:adjustRightInd w:val="0"/>
        <w:jc w:val="both"/>
        <w:rPr>
          <w:rFonts w:cs="Calibri"/>
        </w:rPr>
      </w:pPr>
      <w:r w:rsidRPr="004B24DC">
        <w:rPr>
          <w:rFonts w:cs="Calibri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44267" w:rsidRPr="004B24DC" w:rsidRDefault="00144267" w:rsidP="00663CC3">
      <w:pPr>
        <w:autoSpaceDE w:val="0"/>
        <w:autoSpaceDN w:val="0"/>
        <w:adjustRightInd w:val="0"/>
        <w:jc w:val="both"/>
        <w:rPr>
          <w:rFonts w:cs="Calibri"/>
        </w:rPr>
      </w:pPr>
      <w:r w:rsidRPr="004B24DC">
        <w:rPr>
          <w:rFonts w:cs="Calibri"/>
        </w:rPr>
        <w:t>5.6.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B198F" w:rsidRPr="004B24DC" w:rsidRDefault="00DB198F" w:rsidP="00BB0118">
      <w:pPr>
        <w:tabs>
          <w:tab w:val="left" w:pos="6798"/>
        </w:tabs>
        <w:jc w:val="both"/>
        <w:rPr>
          <w:b/>
        </w:rPr>
      </w:pPr>
    </w:p>
    <w:p w:rsidR="00DB198F" w:rsidRPr="004B24DC" w:rsidRDefault="00144267" w:rsidP="00144267">
      <w:pPr>
        <w:tabs>
          <w:tab w:val="left" w:pos="6798"/>
        </w:tabs>
        <w:jc w:val="center"/>
        <w:rPr>
          <w:b/>
        </w:rPr>
      </w:pPr>
      <w:r w:rsidRPr="004B24DC">
        <w:rPr>
          <w:b/>
        </w:rPr>
        <w:t xml:space="preserve">6. Ответственность </w:t>
      </w:r>
      <w:r w:rsidR="00C73064" w:rsidRPr="004B24DC">
        <w:rPr>
          <w:b/>
        </w:rPr>
        <w:t>Сторон</w:t>
      </w:r>
      <w:r w:rsidR="00CE473F" w:rsidRPr="004B24DC">
        <w:rPr>
          <w:b/>
        </w:rPr>
        <w:t>.</w:t>
      </w:r>
    </w:p>
    <w:p w:rsidR="00C73064" w:rsidRPr="004B24DC" w:rsidRDefault="00C73064" w:rsidP="00144267">
      <w:pPr>
        <w:tabs>
          <w:tab w:val="left" w:pos="6798"/>
        </w:tabs>
        <w:jc w:val="center"/>
        <w:rPr>
          <w:b/>
        </w:rPr>
      </w:pPr>
    </w:p>
    <w:p w:rsidR="00C73064" w:rsidRPr="004B24DC" w:rsidRDefault="00C73064" w:rsidP="00663CC3">
      <w:pPr>
        <w:autoSpaceDE w:val="0"/>
        <w:autoSpaceDN w:val="0"/>
        <w:adjustRightInd w:val="0"/>
        <w:jc w:val="both"/>
        <w:rPr>
          <w:rFonts w:cs="Calibri"/>
        </w:rPr>
      </w:pPr>
      <w:r w:rsidRPr="004B24DC">
        <w:rPr>
          <w:rFonts w:cs="Calibri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73064" w:rsidRPr="004B24DC" w:rsidRDefault="00C73064" w:rsidP="00663CC3">
      <w:pPr>
        <w:autoSpaceDE w:val="0"/>
        <w:autoSpaceDN w:val="0"/>
        <w:adjustRightInd w:val="0"/>
        <w:jc w:val="both"/>
        <w:rPr>
          <w:rFonts w:cs="Calibri"/>
        </w:rPr>
      </w:pPr>
      <w:r w:rsidRPr="004B24DC">
        <w:rPr>
          <w:rFonts w:cs="Calibri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73064" w:rsidRPr="004B24DC" w:rsidRDefault="00C73064" w:rsidP="00663CC3">
      <w:pPr>
        <w:autoSpaceDE w:val="0"/>
        <w:autoSpaceDN w:val="0"/>
        <w:adjustRightInd w:val="0"/>
        <w:jc w:val="both"/>
        <w:rPr>
          <w:rFonts w:cs="Calibri"/>
        </w:rPr>
      </w:pPr>
      <w:r w:rsidRPr="004B24DC">
        <w:rPr>
          <w:rFonts w:cs="Calibri"/>
        </w:rPr>
        <w:t>6.2.1. Безвозмездного оказания образовательной услуги;</w:t>
      </w:r>
    </w:p>
    <w:p w:rsidR="00C73064" w:rsidRPr="004B24DC" w:rsidRDefault="00C73064" w:rsidP="00663CC3">
      <w:pPr>
        <w:autoSpaceDE w:val="0"/>
        <w:autoSpaceDN w:val="0"/>
        <w:adjustRightInd w:val="0"/>
        <w:jc w:val="both"/>
        <w:rPr>
          <w:rFonts w:cs="Calibri"/>
        </w:rPr>
      </w:pPr>
      <w:r w:rsidRPr="004B24DC">
        <w:rPr>
          <w:rFonts w:cs="Calibri"/>
        </w:rPr>
        <w:t>6.2.2. Соразмерного уменьшения стоимости оказанной образовательной услуги;</w:t>
      </w:r>
    </w:p>
    <w:p w:rsidR="00C73064" w:rsidRPr="004B24DC" w:rsidRDefault="00C73064" w:rsidP="00663CC3">
      <w:pPr>
        <w:autoSpaceDE w:val="0"/>
        <w:autoSpaceDN w:val="0"/>
        <w:adjustRightInd w:val="0"/>
        <w:jc w:val="both"/>
        <w:rPr>
          <w:rFonts w:cs="Calibri"/>
        </w:rPr>
      </w:pPr>
      <w:r w:rsidRPr="004B24DC">
        <w:rPr>
          <w:rFonts w:cs="Calibri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73064" w:rsidRPr="004B24DC" w:rsidRDefault="00C73064" w:rsidP="00663CC3">
      <w:pPr>
        <w:autoSpaceDE w:val="0"/>
        <w:autoSpaceDN w:val="0"/>
        <w:adjustRightInd w:val="0"/>
        <w:jc w:val="both"/>
        <w:rPr>
          <w:rFonts w:cs="Calibri"/>
        </w:rPr>
      </w:pPr>
      <w:r w:rsidRPr="004B24DC">
        <w:rPr>
          <w:rFonts w:cs="Calibri"/>
        </w:rPr>
        <w:t>6.3. Заказчик вправе отказаться от исполнения Договора и потребовать полного возмещения убытков, если в 30</w:t>
      </w:r>
      <w:r w:rsidR="00892D42" w:rsidRPr="004B24DC">
        <w:rPr>
          <w:rFonts w:cs="Calibri"/>
        </w:rPr>
        <w:t xml:space="preserve">-ти </w:t>
      </w:r>
      <w:proofErr w:type="spellStart"/>
      <w:r w:rsidR="00892D42" w:rsidRPr="004B24DC">
        <w:rPr>
          <w:rFonts w:cs="Calibri"/>
        </w:rPr>
        <w:t>дневный</w:t>
      </w:r>
      <w:proofErr w:type="spellEnd"/>
      <w:r w:rsidRPr="004B24DC">
        <w:rPr>
          <w:rFonts w:cs="Calibri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73064" w:rsidRPr="004B24DC" w:rsidRDefault="00C73064" w:rsidP="00663CC3">
      <w:pPr>
        <w:autoSpaceDE w:val="0"/>
        <w:autoSpaceDN w:val="0"/>
        <w:adjustRightInd w:val="0"/>
        <w:jc w:val="both"/>
        <w:rPr>
          <w:rFonts w:cs="Calibri"/>
        </w:rPr>
      </w:pPr>
      <w:r w:rsidRPr="004B24DC">
        <w:rPr>
          <w:rFonts w:cs="Calibri"/>
        </w:rPr>
        <w:t>6.4.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73064" w:rsidRPr="004B24DC" w:rsidRDefault="00C73064" w:rsidP="00C73064">
      <w:pPr>
        <w:tabs>
          <w:tab w:val="left" w:pos="6798"/>
        </w:tabs>
        <w:jc w:val="center"/>
      </w:pPr>
    </w:p>
    <w:p w:rsidR="00FF7754" w:rsidRPr="004B24DC" w:rsidRDefault="00C73064" w:rsidP="00C73064">
      <w:pPr>
        <w:tabs>
          <w:tab w:val="left" w:pos="6798"/>
        </w:tabs>
        <w:jc w:val="center"/>
        <w:rPr>
          <w:b/>
        </w:rPr>
      </w:pPr>
      <w:r w:rsidRPr="004B24DC">
        <w:rPr>
          <w:b/>
        </w:rPr>
        <w:t>7. Срок действия Договора</w:t>
      </w:r>
    </w:p>
    <w:p w:rsidR="00C73064" w:rsidRPr="004B24DC" w:rsidRDefault="00C73064" w:rsidP="00C73064">
      <w:pPr>
        <w:tabs>
          <w:tab w:val="left" w:pos="6798"/>
        </w:tabs>
        <w:jc w:val="center"/>
        <w:rPr>
          <w:b/>
        </w:rPr>
      </w:pPr>
    </w:p>
    <w:p w:rsidR="00C73064" w:rsidRPr="004B24DC" w:rsidRDefault="00C73064" w:rsidP="00663CC3">
      <w:pPr>
        <w:autoSpaceDE w:val="0"/>
        <w:autoSpaceDN w:val="0"/>
        <w:adjustRightInd w:val="0"/>
        <w:jc w:val="both"/>
        <w:rPr>
          <w:rFonts w:cs="Calibri"/>
        </w:rPr>
      </w:pPr>
      <w:r w:rsidRPr="004B24DC">
        <w:rPr>
          <w:rFonts w:cs="Calibri"/>
        </w:rPr>
        <w:lastRenderedPageBreak/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73064" w:rsidRPr="004B24DC" w:rsidRDefault="00C73064" w:rsidP="00C73064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FF7754" w:rsidRPr="004B24DC" w:rsidRDefault="00C73064" w:rsidP="00C73064">
      <w:pPr>
        <w:tabs>
          <w:tab w:val="left" w:pos="6798"/>
        </w:tabs>
        <w:jc w:val="center"/>
        <w:rPr>
          <w:b/>
        </w:rPr>
      </w:pPr>
      <w:r w:rsidRPr="004B24DC">
        <w:rPr>
          <w:b/>
        </w:rPr>
        <w:t>8.Заключительные положения</w:t>
      </w:r>
    </w:p>
    <w:p w:rsidR="00C73064" w:rsidRPr="004B24DC" w:rsidRDefault="00C73064" w:rsidP="00C73064">
      <w:pPr>
        <w:tabs>
          <w:tab w:val="left" w:pos="6798"/>
        </w:tabs>
        <w:jc w:val="center"/>
        <w:rPr>
          <w:b/>
        </w:rPr>
      </w:pPr>
    </w:p>
    <w:p w:rsidR="00C73064" w:rsidRPr="004B24DC" w:rsidRDefault="00C73064" w:rsidP="00663CC3">
      <w:pPr>
        <w:autoSpaceDE w:val="0"/>
        <w:autoSpaceDN w:val="0"/>
        <w:adjustRightInd w:val="0"/>
        <w:jc w:val="both"/>
        <w:rPr>
          <w:rFonts w:cs="Calibri"/>
        </w:rPr>
      </w:pPr>
      <w:r w:rsidRPr="004B24DC">
        <w:rPr>
          <w:rFonts w:cs="Calibri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</w:t>
      </w:r>
      <w:r w:rsidR="00A624BE" w:rsidRPr="004B24DC">
        <w:rPr>
          <w:rFonts w:cs="Calibri"/>
        </w:rPr>
        <w:t>«</w:t>
      </w:r>
      <w:r w:rsidRPr="004B24DC">
        <w:rPr>
          <w:rFonts w:cs="Calibri"/>
        </w:rPr>
        <w:t>Интернет</w:t>
      </w:r>
      <w:r w:rsidR="00A624BE" w:rsidRPr="004B24DC">
        <w:rPr>
          <w:rFonts w:cs="Calibri"/>
        </w:rPr>
        <w:t>»</w:t>
      </w:r>
      <w:r w:rsidRPr="004B24DC">
        <w:rPr>
          <w:rFonts w:cs="Calibri"/>
        </w:rPr>
        <w:t xml:space="preserve"> на дату заключения настоящего Договора.</w:t>
      </w:r>
    </w:p>
    <w:p w:rsidR="00C73064" w:rsidRPr="004B24DC" w:rsidRDefault="00C73064" w:rsidP="00663CC3">
      <w:pPr>
        <w:autoSpaceDE w:val="0"/>
        <w:autoSpaceDN w:val="0"/>
        <w:adjustRightInd w:val="0"/>
        <w:jc w:val="both"/>
        <w:rPr>
          <w:rFonts w:cs="Calibri"/>
        </w:rPr>
      </w:pPr>
      <w:r w:rsidRPr="004B24DC">
        <w:rPr>
          <w:rFonts w:cs="Calibri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B24DC">
        <w:rPr>
          <w:rFonts w:cs="Calibri"/>
        </w:rPr>
        <w:t>приказа</w:t>
      </w:r>
      <w:proofErr w:type="gramEnd"/>
      <w:r w:rsidRPr="004B24DC">
        <w:rPr>
          <w:rFonts w:cs="Calibri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73064" w:rsidRPr="004B24DC" w:rsidRDefault="00C73064" w:rsidP="00663CC3">
      <w:pPr>
        <w:autoSpaceDE w:val="0"/>
        <w:autoSpaceDN w:val="0"/>
        <w:adjustRightInd w:val="0"/>
        <w:jc w:val="both"/>
        <w:rPr>
          <w:rFonts w:cs="Calibri"/>
        </w:rPr>
      </w:pPr>
      <w:r w:rsidRPr="004B24DC">
        <w:rPr>
          <w:rFonts w:cs="Calibri"/>
        </w:rPr>
        <w:t>8.3. Настоящий Договор составлен в 2-ух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73064" w:rsidRPr="004B24DC" w:rsidRDefault="00C73064" w:rsidP="00663CC3">
      <w:pPr>
        <w:autoSpaceDE w:val="0"/>
        <w:autoSpaceDN w:val="0"/>
        <w:adjustRightInd w:val="0"/>
        <w:jc w:val="both"/>
        <w:rPr>
          <w:rFonts w:cs="Calibri"/>
        </w:rPr>
      </w:pPr>
      <w:r w:rsidRPr="004B24DC">
        <w:rPr>
          <w:rFonts w:cs="Calibri"/>
        </w:rPr>
        <w:t>8.4. Изменения Договора оформляются дополнительными соглашениями к Договору.</w:t>
      </w:r>
    </w:p>
    <w:p w:rsidR="00C73064" w:rsidRPr="004B24DC" w:rsidRDefault="00C73064" w:rsidP="00C73064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FF7754" w:rsidRPr="004B24DC" w:rsidRDefault="00FF7754" w:rsidP="00C73064">
      <w:pPr>
        <w:tabs>
          <w:tab w:val="left" w:pos="6798"/>
        </w:tabs>
        <w:rPr>
          <w:b/>
        </w:rPr>
      </w:pPr>
    </w:p>
    <w:p w:rsidR="008D0B09" w:rsidRPr="004B24DC" w:rsidRDefault="00C73064" w:rsidP="00C73064">
      <w:pPr>
        <w:tabs>
          <w:tab w:val="left" w:pos="6798"/>
        </w:tabs>
        <w:jc w:val="center"/>
        <w:rPr>
          <w:b/>
        </w:rPr>
      </w:pPr>
      <w:r w:rsidRPr="004B24DC">
        <w:rPr>
          <w:b/>
        </w:rPr>
        <w:t xml:space="preserve">9. </w:t>
      </w:r>
      <w:r w:rsidR="008D0B09" w:rsidRPr="004B24DC">
        <w:rPr>
          <w:b/>
        </w:rPr>
        <w:t>Юридические адреса сторон</w:t>
      </w:r>
    </w:p>
    <w:p w:rsidR="008D0B09" w:rsidRPr="004B24DC" w:rsidRDefault="008D0B09" w:rsidP="00301B28">
      <w:pPr>
        <w:tabs>
          <w:tab w:val="left" w:pos="6798"/>
        </w:tabs>
      </w:pPr>
    </w:p>
    <w:p w:rsidR="00FF7754" w:rsidRPr="004B24DC" w:rsidRDefault="00FF7754" w:rsidP="00732E19">
      <w:pPr>
        <w:tabs>
          <w:tab w:val="left" w:pos="6798"/>
        </w:tabs>
        <w:jc w:val="center"/>
      </w:pPr>
    </w:p>
    <w:p w:rsidR="00CB7137" w:rsidRPr="004B24DC" w:rsidRDefault="00C73064" w:rsidP="00CB7137">
      <w:r w:rsidRPr="004B24DC">
        <w:t>Исполнитель</w:t>
      </w:r>
      <w:r w:rsidR="00CB7137" w:rsidRPr="004B24DC">
        <w:t xml:space="preserve">                                                                                Заказчик</w:t>
      </w:r>
    </w:p>
    <w:p w:rsidR="00CB7137" w:rsidRPr="004B24DC" w:rsidRDefault="00CB7137" w:rsidP="00CB7137"/>
    <w:p w:rsidR="00017F4C" w:rsidRPr="004B24DC" w:rsidRDefault="00017F4C" w:rsidP="00017F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8"/>
        <w:gridCol w:w="807"/>
        <w:gridCol w:w="5103"/>
      </w:tblGrid>
      <w:tr w:rsidR="00017F4C" w:rsidRPr="004B24DC" w:rsidTr="006044C0">
        <w:trPr>
          <w:trHeight w:val="305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9F" w:rsidRPr="003C7A9F" w:rsidRDefault="003C7A9F" w:rsidP="003C7A9F">
            <w:pPr>
              <w:spacing w:line="276" w:lineRule="auto"/>
              <w:ind w:firstLine="709"/>
              <w:rPr>
                <w:b/>
                <w:sz w:val="22"/>
                <w:szCs w:val="22"/>
              </w:rPr>
            </w:pPr>
            <w:r w:rsidRPr="003C7A9F">
              <w:rPr>
                <w:b/>
                <w:sz w:val="22"/>
                <w:szCs w:val="22"/>
              </w:rPr>
              <w:t>ГБУЗ «Тверской областной клинический наркологический диспансер»</w:t>
            </w:r>
          </w:p>
          <w:p w:rsidR="003C7A9F" w:rsidRPr="003C7A9F" w:rsidRDefault="003C7A9F" w:rsidP="003C7A9F">
            <w:pPr>
              <w:spacing w:line="276" w:lineRule="auto"/>
              <w:rPr>
                <w:sz w:val="22"/>
                <w:szCs w:val="22"/>
              </w:rPr>
            </w:pPr>
            <w:r w:rsidRPr="003C7A9F">
              <w:rPr>
                <w:sz w:val="22"/>
                <w:szCs w:val="22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70043, г"/>
              </w:smartTagPr>
              <w:r w:rsidRPr="003C7A9F">
                <w:rPr>
                  <w:sz w:val="22"/>
                  <w:szCs w:val="22"/>
                </w:rPr>
                <w:t>170043, г</w:t>
              </w:r>
            </w:smartTag>
            <w:r w:rsidRPr="003C7A9F">
              <w:rPr>
                <w:sz w:val="22"/>
                <w:szCs w:val="22"/>
              </w:rPr>
              <w:t>. Тверь, ул. Королева, д. 10</w:t>
            </w:r>
          </w:p>
          <w:p w:rsidR="003C7A9F" w:rsidRPr="003C7A9F" w:rsidRDefault="003C7A9F" w:rsidP="003C7A9F">
            <w:pPr>
              <w:spacing w:line="276" w:lineRule="auto"/>
              <w:rPr>
                <w:sz w:val="22"/>
                <w:szCs w:val="22"/>
              </w:rPr>
            </w:pPr>
            <w:r w:rsidRPr="003C7A9F">
              <w:rPr>
                <w:sz w:val="22"/>
                <w:szCs w:val="22"/>
              </w:rPr>
              <w:t>Телефоны:</w:t>
            </w:r>
            <w:r>
              <w:rPr>
                <w:sz w:val="22"/>
                <w:szCs w:val="22"/>
              </w:rPr>
              <w:t xml:space="preserve"> </w:t>
            </w:r>
            <w:r w:rsidRPr="003C7A9F">
              <w:rPr>
                <w:sz w:val="22"/>
                <w:szCs w:val="22"/>
              </w:rPr>
              <w:t>тел./факс:(4822)721-340; бухгалтерия: (4822)721-320</w:t>
            </w:r>
          </w:p>
          <w:p w:rsidR="003C7A9F" w:rsidRPr="003C7A9F" w:rsidRDefault="003C7A9F" w:rsidP="003C7A9F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3C7A9F">
              <w:rPr>
                <w:sz w:val="22"/>
                <w:szCs w:val="22"/>
              </w:rPr>
              <w:t>Е</w:t>
            </w:r>
            <w:proofErr w:type="gramEnd"/>
            <w:r w:rsidRPr="003C7A9F">
              <w:rPr>
                <w:sz w:val="22"/>
                <w:szCs w:val="22"/>
              </w:rPr>
              <w:t>-</w:t>
            </w:r>
            <w:r w:rsidRPr="003C7A9F">
              <w:rPr>
                <w:sz w:val="22"/>
                <w:szCs w:val="22"/>
                <w:lang w:val="en-US"/>
              </w:rPr>
              <w:t>mail</w:t>
            </w:r>
            <w:r w:rsidRPr="003C7A9F">
              <w:rPr>
                <w:sz w:val="22"/>
                <w:szCs w:val="22"/>
              </w:rPr>
              <w:t xml:space="preserve"> - </w:t>
            </w:r>
            <w:proofErr w:type="spellStart"/>
            <w:r w:rsidRPr="003C7A9F">
              <w:rPr>
                <w:sz w:val="22"/>
                <w:szCs w:val="22"/>
                <w:lang w:val="en-US"/>
              </w:rPr>
              <w:t>tverond</w:t>
            </w:r>
            <w:proofErr w:type="spellEnd"/>
            <w:r w:rsidRPr="003C7A9F">
              <w:rPr>
                <w:sz w:val="22"/>
                <w:szCs w:val="22"/>
              </w:rPr>
              <w:t>@</w:t>
            </w:r>
            <w:r w:rsidRPr="003C7A9F">
              <w:rPr>
                <w:sz w:val="22"/>
                <w:szCs w:val="22"/>
                <w:lang w:val="en-US"/>
              </w:rPr>
              <w:t>mail</w:t>
            </w:r>
            <w:r w:rsidRPr="003C7A9F">
              <w:rPr>
                <w:sz w:val="22"/>
                <w:szCs w:val="22"/>
              </w:rPr>
              <w:t>.</w:t>
            </w:r>
            <w:proofErr w:type="spellStart"/>
            <w:r w:rsidRPr="003C7A9F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3C7A9F" w:rsidRPr="003C7A9F" w:rsidRDefault="003C7A9F" w:rsidP="003C7A9F">
            <w:pPr>
              <w:spacing w:line="276" w:lineRule="auto"/>
              <w:rPr>
                <w:sz w:val="22"/>
                <w:szCs w:val="22"/>
              </w:rPr>
            </w:pPr>
            <w:r w:rsidRPr="003C7A9F">
              <w:rPr>
                <w:sz w:val="22"/>
                <w:szCs w:val="22"/>
              </w:rPr>
              <w:t>ИНН 6902022317/КПП 695001001; Расчетный счет 03224643280000003600</w:t>
            </w:r>
          </w:p>
          <w:p w:rsidR="003C7A9F" w:rsidRPr="003C7A9F" w:rsidRDefault="003C7A9F" w:rsidP="003C7A9F">
            <w:pPr>
              <w:spacing w:line="276" w:lineRule="auto"/>
              <w:rPr>
                <w:sz w:val="22"/>
                <w:szCs w:val="22"/>
              </w:rPr>
            </w:pPr>
            <w:r w:rsidRPr="003C7A9F">
              <w:rPr>
                <w:sz w:val="22"/>
                <w:szCs w:val="22"/>
              </w:rPr>
              <w:t xml:space="preserve">ОТДЕЛЕНИЕ ТВЕРЬ Г.ТВЕРЬ// УФК по Тверской области </w:t>
            </w:r>
            <w:proofErr w:type="gramStart"/>
            <w:r w:rsidRPr="003C7A9F">
              <w:rPr>
                <w:sz w:val="22"/>
                <w:szCs w:val="22"/>
              </w:rPr>
              <w:t>г</w:t>
            </w:r>
            <w:proofErr w:type="gramEnd"/>
            <w:r w:rsidRPr="003C7A9F">
              <w:rPr>
                <w:sz w:val="22"/>
                <w:szCs w:val="22"/>
              </w:rPr>
              <w:t>. Тверь</w:t>
            </w:r>
          </w:p>
          <w:p w:rsidR="003C7A9F" w:rsidRPr="003C7A9F" w:rsidRDefault="003C7A9F" w:rsidP="003C7A9F">
            <w:pPr>
              <w:spacing w:line="276" w:lineRule="auto"/>
              <w:rPr>
                <w:sz w:val="22"/>
                <w:szCs w:val="22"/>
              </w:rPr>
            </w:pPr>
            <w:r w:rsidRPr="003C7A9F">
              <w:rPr>
                <w:sz w:val="22"/>
                <w:szCs w:val="22"/>
              </w:rPr>
              <w:t xml:space="preserve"> БИК 012809106;</w:t>
            </w:r>
          </w:p>
          <w:p w:rsidR="003C7A9F" w:rsidRPr="003C7A9F" w:rsidRDefault="003C7A9F" w:rsidP="003C7A9F">
            <w:pPr>
              <w:spacing w:line="276" w:lineRule="auto"/>
              <w:rPr>
                <w:sz w:val="22"/>
                <w:szCs w:val="22"/>
              </w:rPr>
            </w:pPr>
            <w:r w:rsidRPr="003C7A9F">
              <w:rPr>
                <w:sz w:val="22"/>
                <w:szCs w:val="22"/>
              </w:rPr>
              <w:t>к/с 40102810545370000029</w:t>
            </w:r>
          </w:p>
          <w:p w:rsidR="003C7A9F" w:rsidRPr="003C7A9F" w:rsidRDefault="003C7A9F" w:rsidP="003C7A9F">
            <w:pPr>
              <w:spacing w:line="276" w:lineRule="auto"/>
              <w:rPr>
                <w:sz w:val="22"/>
                <w:szCs w:val="22"/>
              </w:rPr>
            </w:pPr>
          </w:p>
          <w:p w:rsidR="00017F4C" w:rsidRPr="004B24DC" w:rsidRDefault="00017F4C" w:rsidP="00645531">
            <w:pPr>
              <w:ind w:left="360"/>
              <w:rPr>
                <w:lang w:val="en-U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7F4C" w:rsidRPr="004B24DC" w:rsidRDefault="00017F4C" w:rsidP="00645531">
            <w:pPr>
              <w:rPr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Pr="004B24DC" w:rsidRDefault="00B75EFD" w:rsidP="00B75EFD">
            <w:r w:rsidRPr="004B24DC">
              <w:t>Наименование</w:t>
            </w:r>
          </w:p>
          <w:p w:rsidR="00B75EFD" w:rsidRPr="004B24DC" w:rsidRDefault="00B75EFD" w:rsidP="00B75EFD">
            <w:r w:rsidRPr="004B24DC">
              <w:t>Адрес:</w:t>
            </w:r>
          </w:p>
          <w:p w:rsidR="00B75EFD" w:rsidRPr="004B24DC" w:rsidRDefault="00B75EFD" w:rsidP="00B75EFD">
            <w:r w:rsidRPr="004B24DC">
              <w:t>ИНН/КПП</w:t>
            </w:r>
          </w:p>
          <w:p w:rsidR="00B75EFD" w:rsidRPr="004B24DC" w:rsidRDefault="00B75EFD" w:rsidP="00B75EFD">
            <w:proofErr w:type="spellStart"/>
            <w:proofErr w:type="gramStart"/>
            <w:r w:rsidRPr="004B24DC">
              <w:t>р</w:t>
            </w:r>
            <w:proofErr w:type="spellEnd"/>
            <w:proofErr w:type="gramEnd"/>
            <w:r w:rsidRPr="004B24DC">
              <w:t>/с</w:t>
            </w:r>
          </w:p>
          <w:p w:rsidR="00B75EFD" w:rsidRPr="004B24DC" w:rsidRDefault="00B75EFD" w:rsidP="00B75EFD">
            <w:proofErr w:type="spellStart"/>
            <w:r w:rsidRPr="004B24DC">
              <w:t>наимен</w:t>
            </w:r>
            <w:proofErr w:type="gramStart"/>
            <w:r w:rsidRPr="004B24DC">
              <w:t>.б</w:t>
            </w:r>
            <w:proofErr w:type="gramEnd"/>
            <w:r w:rsidRPr="004B24DC">
              <w:t>анка</w:t>
            </w:r>
            <w:proofErr w:type="spellEnd"/>
          </w:p>
          <w:p w:rsidR="00B75EFD" w:rsidRPr="004B24DC" w:rsidRDefault="00B75EFD" w:rsidP="00B75EFD">
            <w:r w:rsidRPr="004B24DC">
              <w:t>БИК</w:t>
            </w:r>
          </w:p>
          <w:p w:rsidR="006044C0" w:rsidRPr="00212902" w:rsidRDefault="00B75EFD" w:rsidP="00B75EFD">
            <w:pPr>
              <w:rPr>
                <w:b/>
                <w:color w:val="FF0000"/>
                <w:lang w:val="en-US"/>
              </w:rPr>
            </w:pPr>
            <w:proofErr w:type="spellStart"/>
            <w:r w:rsidRPr="00212902">
              <w:rPr>
                <w:b/>
                <w:color w:val="FF0000"/>
                <w:lang w:val="en-US"/>
              </w:rPr>
              <w:t>Тел</w:t>
            </w:r>
            <w:proofErr w:type="spellEnd"/>
            <w:r w:rsidRPr="00212902">
              <w:rPr>
                <w:b/>
                <w:color w:val="FF0000"/>
                <w:lang w:val="en-US"/>
              </w:rPr>
              <w:t>.</w:t>
            </w:r>
          </w:p>
          <w:p w:rsidR="00017F4C" w:rsidRPr="004B24DC" w:rsidRDefault="00017F4C" w:rsidP="00A44557">
            <w:pPr>
              <w:rPr>
                <w:lang w:val="en-US"/>
              </w:rPr>
            </w:pPr>
          </w:p>
        </w:tc>
      </w:tr>
    </w:tbl>
    <w:p w:rsidR="00017F4C" w:rsidRPr="004B24DC" w:rsidRDefault="00017F4C" w:rsidP="00017F4C">
      <w:pPr>
        <w:tabs>
          <w:tab w:val="left" w:pos="6798"/>
        </w:tabs>
        <w:rPr>
          <w:lang w:val="en-US"/>
        </w:rPr>
      </w:pPr>
    </w:p>
    <w:p w:rsidR="00017F4C" w:rsidRPr="004B24DC" w:rsidRDefault="00017F4C" w:rsidP="00017F4C">
      <w:pPr>
        <w:tabs>
          <w:tab w:val="left" w:pos="6798"/>
        </w:tabs>
        <w:rPr>
          <w:lang w:val="en-US"/>
        </w:rPr>
      </w:pPr>
    </w:p>
    <w:p w:rsidR="00017F4C" w:rsidRPr="004B24DC" w:rsidRDefault="00017F4C" w:rsidP="00017F4C">
      <w:pPr>
        <w:rPr>
          <w:lang w:val="en-US"/>
        </w:rPr>
      </w:pPr>
    </w:p>
    <w:p w:rsidR="00017F4C" w:rsidRPr="004B24DC" w:rsidRDefault="003C7A9F" w:rsidP="00017F4C">
      <w:pPr>
        <w:tabs>
          <w:tab w:val="left" w:pos="6798"/>
        </w:tabs>
      </w:pPr>
      <w:r>
        <w:t xml:space="preserve">Главный врач </w:t>
      </w:r>
      <w:proofErr w:type="spellStart"/>
      <w:r>
        <w:t>____________________В.И.Честнова</w:t>
      </w:r>
      <w:proofErr w:type="spellEnd"/>
      <w:r w:rsidR="00017F4C" w:rsidRPr="004B24DC">
        <w:t xml:space="preserve">       </w:t>
      </w:r>
      <w:r>
        <w:t>Руководитель</w:t>
      </w:r>
      <w:r w:rsidR="00A624BE" w:rsidRPr="004B24DC">
        <w:t xml:space="preserve">  </w:t>
      </w:r>
      <w:r w:rsidR="00017F4C" w:rsidRPr="004B24DC">
        <w:t xml:space="preserve">____________ </w:t>
      </w:r>
      <w:r w:rsidR="004B24DC">
        <w:t>Ф.И.О.</w:t>
      </w:r>
    </w:p>
    <w:p w:rsidR="00BC33FD" w:rsidRPr="004B24DC" w:rsidRDefault="00BC33FD" w:rsidP="00301B28">
      <w:pPr>
        <w:tabs>
          <w:tab w:val="left" w:pos="6798"/>
        </w:tabs>
      </w:pPr>
    </w:p>
    <w:p w:rsidR="00BC33FD" w:rsidRPr="004B24DC" w:rsidRDefault="00BC33FD" w:rsidP="00301B28">
      <w:pPr>
        <w:tabs>
          <w:tab w:val="left" w:pos="6798"/>
        </w:tabs>
      </w:pPr>
    </w:p>
    <w:p w:rsidR="00BC33FD" w:rsidRPr="004B24DC" w:rsidRDefault="00BC33FD" w:rsidP="00301B28">
      <w:pPr>
        <w:tabs>
          <w:tab w:val="left" w:pos="6798"/>
        </w:tabs>
      </w:pPr>
    </w:p>
    <w:p w:rsidR="00BC33FD" w:rsidRPr="004B24DC" w:rsidRDefault="00BC33FD" w:rsidP="00301B28">
      <w:pPr>
        <w:tabs>
          <w:tab w:val="left" w:pos="6798"/>
        </w:tabs>
      </w:pPr>
    </w:p>
    <w:p w:rsidR="000454E1" w:rsidRPr="004B24DC" w:rsidRDefault="000454E1" w:rsidP="00301B28">
      <w:pPr>
        <w:tabs>
          <w:tab w:val="left" w:pos="6798"/>
        </w:tabs>
      </w:pPr>
    </w:p>
    <w:p w:rsidR="000454E1" w:rsidRPr="004B24DC" w:rsidRDefault="000454E1" w:rsidP="00301B28">
      <w:pPr>
        <w:tabs>
          <w:tab w:val="left" w:pos="6798"/>
        </w:tabs>
      </w:pPr>
    </w:p>
    <w:p w:rsidR="000454E1" w:rsidRPr="004B24DC" w:rsidRDefault="000454E1" w:rsidP="00301B28">
      <w:pPr>
        <w:tabs>
          <w:tab w:val="left" w:pos="6798"/>
        </w:tabs>
      </w:pPr>
    </w:p>
    <w:p w:rsidR="000454E1" w:rsidRPr="004B24DC" w:rsidRDefault="000454E1" w:rsidP="00301B28">
      <w:pPr>
        <w:tabs>
          <w:tab w:val="left" w:pos="6798"/>
        </w:tabs>
      </w:pPr>
    </w:p>
    <w:p w:rsidR="000454E1" w:rsidRPr="004B24DC" w:rsidRDefault="000454E1" w:rsidP="00301B28">
      <w:pPr>
        <w:tabs>
          <w:tab w:val="left" w:pos="6798"/>
        </w:tabs>
      </w:pPr>
    </w:p>
    <w:p w:rsidR="009B013B" w:rsidRPr="004B24DC" w:rsidRDefault="009B013B" w:rsidP="00301B28">
      <w:pPr>
        <w:tabs>
          <w:tab w:val="left" w:pos="6798"/>
        </w:tabs>
      </w:pPr>
    </w:p>
    <w:p w:rsidR="009B013B" w:rsidRPr="004B24DC" w:rsidRDefault="009B013B" w:rsidP="00301B28">
      <w:pPr>
        <w:tabs>
          <w:tab w:val="left" w:pos="6798"/>
        </w:tabs>
      </w:pPr>
    </w:p>
    <w:p w:rsidR="009B013B" w:rsidRPr="004B24DC" w:rsidRDefault="009B013B" w:rsidP="00301B28">
      <w:pPr>
        <w:tabs>
          <w:tab w:val="left" w:pos="6798"/>
        </w:tabs>
      </w:pPr>
    </w:p>
    <w:p w:rsidR="009B013B" w:rsidRPr="004B24DC" w:rsidRDefault="009B013B" w:rsidP="00301B28">
      <w:pPr>
        <w:tabs>
          <w:tab w:val="left" w:pos="6798"/>
        </w:tabs>
      </w:pPr>
    </w:p>
    <w:p w:rsidR="009B013B" w:rsidRPr="004B24DC" w:rsidRDefault="009B013B" w:rsidP="00301B28">
      <w:pPr>
        <w:tabs>
          <w:tab w:val="left" w:pos="6798"/>
        </w:tabs>
      </w:pPr>
    </w:p>
    <w:p w:rsidR="000454E1" w:rsidRPr="004B24DC" w:rsidRDefault="000454E1" w:rsidP="00301B28">
      <w:pPr>
        <w:tabs>
          <w:tab w:val="left" w:pos="6798"/>
        </w:tabs>
      </w:pPr>
    </w:p>
    <w:p w:rsidR="00B75EFD" w:rsidRPr="004B24DC" w:rsidRDefault="00B75EFD" w:rsidP="00B75EFD">
      <w:pPr>
        <w:tabs>
          <w:tab w:val="left" w:pos="6798"/>
        </w:tabs>
        <w:jc w:val="right"/>
      </w:pPr>
      <w:r w:rsidRPr="004B24DC">
        <w:t xml:space="preserve">Приложение 1 к договору об оказании </w:t>
      </w:r>
      <w:proofErr w:type="gramStart"/>
      <w:r w:rsidRPr="004B24DC">
        <w:t>платных</w:t>
      </w:r>
      <w:proofErr w:type="gramEnd"/>
      <w:r w:rsidRPr="004B24DC">
        <w:t xml:space="preserve"> </w:t>
      </w:r>
    </w:p>
    <w:p w:rsidR="00B75EFD" w:rsidRPr="004B24DC" w:rsidRDefault="00B75EFD" w:rsidP="00B75EFD">
      <w:pPr>
        <w:tabs>
          <w:tab w:val="left" w:pos="6798"/>
        </w:tabs>
        <w:jc w:val="right"/>
      </w:pPr>
      <w:r w:rsidRPr="004B24DC">
        <w:t>услуг в сфере дополнительного профессионального образования</w:t>
      </w:r>
    </w:p>
    <w:p w:rsidR="00B75EFD" w:rsidRPr="004B24DC" w:rsidRDefault="00B75EFD" w:rsidP="00B75EFD">
      <w:pPr>
        <w:tabs>
          <w:tab w:val="left" w:pos="6798"/>
        </w:tabs>
        <w:jc w:val="right"/>
      </w:pPr>
    </w:p>
    <w:p w:rsidR="00B75EFD" w:rsidRPr="004B24DC" w:rsidRDefault="00B75EFD" w:rsidP="00B75EFD">
      <w:pPr>
        <w:jc w:val="center"/>
        <w:rPr>
          <w:b/>
        </w:rPr>
      </w:pPr>
      <w:r w:rsidRPr="004B24DC">
        <w:rPr>
          <w:b/>
        </w:rPr>
        <w:t xml:space="preserve">Список </w:t>
      </w:r>
      <w:proofErr w:type="gramStart"/>
      <w:r w:rsidRPr="004B24DC">
        <w:rPr>
          <w:b/>
        </w:rPr>
        <w:t>Обучающихся</w:t>
      </w:r>
      <w:proofErr w:type="gramEnd"/>
    </w:p>
    <w:p w:rsidR="00B75EFD" w:rsidRPr="004B24DC" w:rsidRDefault="00B75EFD" w:rsidP="009B013B">
      <w:pPr>
        <w:jc w:val="center"/>
      </w:pPr>
      <w:r w:rsidRPr="004B24DC">
        <w:rPr>
          <w:b/>
        </w:rPr>
        <w:t xml:space="preserve">По программе: </w:t>
      </w:r>
      <w:r w:rsidR="009B013B" w:rsidRPr="004B24DC">
        <w:rPr>
          <w:b/>
        </w:rPr>
        <w:t>«Проведение предрейсовых, послерейсовых и текущих медицинских осмотров водителей транспортных средств»</w:t>
      </w:r>
    </w:p>
    <w:p w:rsidR="00B75EFD" w:rsidRPr="004B24DC" w:rsidRDefault="00B75EFD" w:rsidP="00B75E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536"/>
        <w:gridCol w:w="5766"/>
      </w:tblGrid>
      <w:tr w:rsidR="00B75EFD" w:rsidRPr="004B24DC" w:rsidTr="00B75E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D" w:rsidRPr="004B24DC" w:rsidRDefault="00B75EFD" w:rsidP="00B75EFD">
            <w:pPr>
              <w:jc w:val="center"/>
            </w:pPr>
            <w:r w:rsidRPr="004B24DC"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D" w:rsidRPr="004B24DC" w:rsidRDefault="00B75EFD" w:rsidP="00B75EFD">
            <w:pPr>
              <w:jc w:val="center"/>
            </w:pPr>
            <w:r w:rsidRPr="004B24DC">
              <w:t>Ф.И.О.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D" w:rsidRPr="003C7A9F" w:rsidRDefault="00B75EFD" w:rsidP="00212902">
            <w:pPr>
              <w:jc w:val="center"/>
              <w:rPr>
                <w:color w:val="FF0000"/>
              </w:rPr>
            </w:pPr>
            <w:r w:rsidRPr="003C7A9F">
              <w:rPr>
                <w:color w:val="FF0000"/>
              </w:rPr>
              <w:t>Адрес регистрации</w:t>
            </w:r>
            <w:r w:rsidR="003C7A9F" w:rsidRPr="003C7A9F">
              <w:rPr>
                <w:color w:val="FF0000"/>
              </w:rPr>
              <w:t>, СНИЛС</w:t>
            </w:r>
          </w:p>
        </w:tc>
      </w:tr>
      <w:tr w:rsidR="00B75EFD" w:rsidRPr="004B24DC" w:rsidTr="00B75E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Pr="004B24DC" w:rsidRDefault="00B75EFD" w:rsidP="00B75EFD">
            <w:pPr>
              <w:tabs>
                <w:tab w:val="left" w:pos="6798"/>
              </w:tabs>
              <w:jc w:val="righ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Pr="004B24DC" w:rsidRDefault="00B75EFD" w:rsidP="00B75EFD">
            <w:pPr>
              <w:tabs>
                <w:tab w:val="left" w:pos="6798"/>
              </w:tabs>
              <w:jc w:val="right"/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Pr="004B24DC" w:rsidRDefault="00B75EFD" w:rsidP="00B75EFD">
            <w:pPr>
              <w:tabs>
                <w:tab w:val="left" w:pos="6798"/>
              </w:tabs>
              <w:jc w:val="right"/>
            </w:pPr>
          </w:p>
        </w:tc>
      </w:tr>
      <w:tr w:rsidR="00B75EFD" w:rsidRPr="004B24DC" w:rsidTr="00B75E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Pr="004B24DC" w:rsidRDefault="00B75EFD" w:rsidP="00B75EFD">
            <w:pPr>
              <w:tabs>
                <w:tab w:val="left" w:pos="6798"/>
              </w:tabs>
              <w:jc w:val="righ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Pr="004B24DC" w:rsidRDefault="00B75EFD" w:rsidP="00B75EFD">
            <w:pPr>
              <w:tabs>
                <w:tab w:val="left" w:pos="6798"/>
              </w:tabs>
              <w:jc w:val="right"/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Pr="004B24DC" w:rsidRDefault="00B75EFD" w:rsidP="00B75EFD">
            <w:pPr>
              <w:tabs>
                <w:tab w:val="left" w:pos="6798"/>
              </w:tabs>
              <w:jc w:val="right"/>
            </w:pPr>
          </w:p>
        </w:tc>
      </w:tr>
      <w:tr w:rsidR="00B75EFD" w:rsidRPr="004B24DC" w:rsidTr="00B75E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Pr="004B24DC" w:rsidRDefault="00B75EFD" w:rsidP="00B75EFD">
            <w:pPr>
              <w:tabs>
                <w:tab w:val="left" w:pos="6798"/>
              </w:tabs>
              <w:jc w:val="righ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Pr="004B24DC" w:rsidRDefault="00B75EFD" w:rsidP="00B75EFD">
            <w:pPr>
              <w:tabs>
                <w:tab w:val="left" w:pos="6798"/>
              </w:tabs>
              <w:jc w:val="right"/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Pr="004B24DC" w:rsidRDefault="00B75EFD" w:rsidP="00B75EFD">
            <w:pPr>
              <w:tabs>
                <w:tab w:val="left" w:pos="6798"/>
              </w:tabs>
              <w:jc w:val="right"/>
            </w:pPr>
          </w:p>
        </w:tc>
      </w:tr>
    </w:tbl>
    <w:p w:rsidR="00B75EFD" w:rsidRPr="004B24DC" w:rsidRDefault="00B75EFD" w:rsidP="00B75EFD">
      <w:pPr>
        <w:tabs>
          <w:tab w:val="left" w:pos="6798"/>
        </w:tabs>
        <w:jc w:val="right"/>
      </w:pPr>
    </w:p>
    <w:p w:rsidR="00B75EFD" w:rsidRPr="004B24DC" w:rsidRDefault="00B75EFD" w:rsidP="00B75EFD">
      <w:pPr>
        <w:tabs>
          <w:tab w:val="left" w:pos="6798"/>
        </w:tabs>
        <w:jc w:val="right"/>
      </w:pPr>
    </w:p>
    <w:p w:rsidR="00B75EFD" w:rsidRPr="004B24DC" w:rsidRDefault="00B75EFD" w:rsidP="00B75EFD">
      <w:pPr>
        <w:tabs>
          <w:tab w:val="left" w:pos="6798"/>
        </w:tabs>
        <w:jc w:val="right"/>
      </w:pPr>
    </w:p>
    <w:p w:rsidR="00B75EFD" w:rsidRPr="004B24DC" w:rsidRDefault="00B75EFD" w:rsidP="00B75EFD">
      <w:pPr>
        <w:tabs>
          <w:tab w:val="left" w:pos="6798"/>
        </w:tabs>
        <w:jc w:val="right"/>
      </w:pPr>
    </w:p>
    <w:p w:rsidR="00B75EFD" w:rsidRPr="004B24DC" w:rsidRDefault="00B75EFD" w:rsidP="00B75EFD">
      <w:pPr>
        <w:tabs>
          <w:tab w:val="left" w:pos="6798"/>
        </w:tabs>
        <w:jc w:val="right"/>
      </w:pPr>
    </w:p>
    <w:p w:rsidR="00B75EFD" w:rsidRPr="004B24DC" w:rsidRDefault="00B75EFD" w:rsidP="00B75EFD">
      <w:pPr>
        <w:tabs>
          <w:tab w:val="left" w:pos="6798"/>
        </w:tabs>
        <w:jc w:val="right"/>
      </w:pPr>
    </w:p>
    <w:p w:rsidR="00B75EFD" w:rsidRPr="004B24DC" w:rsidRDefault="00B75EFD" w:rsidP="00B75EFD">
      <w:pPr>
        <w:tabs>
          <w:tab w:val="left" w:pos="6798"/>
        </w:tabs>
        <w:jc w:val="right"/>
      </w:pPr>
    </w:p>
    <w:p w:rsidR="00B75EFD" w:rsidRPr="004B24DC" w:rsidRDefault="00B75EFD" w:rsidP="00B75EFD">
      <w:pPr>
        <w:tabs>
          <w:tab w:val="left" w:pos="6798"/>
        </w:tabs>
        <w:jc w:val="right"/>
      </w:pPr>
    </w:p>
    <w:p w:rsidR="00B75EFD" w:rsidRPr="004B24DC" w:rsidRDefault="00B75EFD" w:rsidP="00B75EFD">
      <w:pPr>
        <w:tabs>
          <w:tab w:val="left" w:pos="6798"/>
        </w:tabs>
        <w:jc w:val="right"/>
      </w:pPr>
    </w:p>
    <w:p w:rsidR="00B75EFD" w:rsidRPr="004B24DC" w:rsidRDefault="00B75EFD" w:rsidP="00B75EFD">
      <w:r w:rsidRPr="004B24DC">
        <w:t>Исполнитель                                                                                Заказчик</w:t>
      </w:r>
    </w:p>
    <w:p w:rsidR="00B75EFD" w:rsidRPr="004B24DC" w:rsidRDefault="00B75EFD" w:rsidP="00B75EFD"/>
    <w:p w:rsidR="00B75EFD" w:rsidRPr="004B24DC" w:rsidRDefault="00B75EFD" w:rsidP="00B75E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8"/>
        <w:gridCol w:w="807"/>
        <w:gridCol w:w="5103"/>
      </w:tblGrid>
      <w:tr w:rsidR="00B75EFD" w:rsidRPr="004B24DC" w:rsidTr="00B75EFD">
        <w:trPr>
          <w:trHeight w:val="305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9F" w:rsidRDefault="003C7A9F" w:rsidP="003C7A9F">
            <w:pPr>
              <w:spacing w:line="276" w:lineRule="auto"/>
              <w:ind w:firstLine="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ГБУЗ «Тверской областной клинический наркологический диспансер»</w:t>
            </w:r>
          </w:p>
          <w:p w:rsidR="003C7A9F" w:rsidRDefault="003C7A9F" w:rsidP="003C7A9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70043, г"/>
              </w:smartTagPr>
              <w:r>
                <w:rPr>
                  <w:sz w:val="22"/>
                  <w:szCs w:val="22"/>
                </w:rPr>
                <w:t>170043, г</w:t>
              </w:r>
            </w:smartTag>
            <w:r>
              <w:rPr>
                <w:sz w:val="22"/>
                <w:szCs w:val="22"/>
              </w:rPr>
              <w:t>. Тверь, ул. Королева, д. 10</w:t>
            </w:r>
          </w:p>
          <w:p w:rsidR="003C7A9F" w:rsidRDefault="003C7A9F" w:rsidP="003C7A9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Телефоны: тел./факс:(4822)721-340; бухгалтерия: (4822)721-320</w:t>
            </w:r>
          </w:p>
          <w:p w:rsidR="003C7A9F" w:rsidRDefault="003C7A9F" w:rsidP="003C7A9F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  <w:lang w:val="en-US"/>
              </w:rPr>
              <w:t>tverond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3C7A9F" w:rsidRDefault="003C7A9F" w:rsidP="003C7A9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6902022317/КПП 695001001; Расчетный счет 03224643280000003600</w:t>
            </w:r>
          </w:p>
          <w:p w:rsidR="003C7A9F" w:rsidRDefault="003C7A9F" w:rsidP="003C7A9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ОТДЕЛЕНИЕ ТВЕРЬ Г.ТВЕРЬ// УФК по Тверской области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Тверь</w:t>
            </w:r>
          </w:p>
          <w:p w:rsidR="003C7A9F" w:rsidRDefault="003C7A9F" w:rsidP="003C7A9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БИК 012809106;</w:t>
            </w:r>
          </w:p>
          <w:p w:rsidR="003C7A9F" w:rsidRDefault="003C7A9F" w:rsidP="003C7A9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40102810545370000029</w:t>
            </w:r>
          </w:p>
          <w:p w:rsidR="00B75EFD" w:rsidRPr="004B24DC" w:rsidRDefault="00B75EFD">
            <w:pPr>
              <w:ind w:left="360"/>
              <w:rPr>
                <w:lang w:val="en-US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EFD" w:rsidRPr="004B24DC" w:rsidRDefault="00B75EFD">
            <w:pPr>
              <w:rPr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D" w:rsidRPr="004B24DC" w:rsidRDefault="00B75EFD" w:rsidP="00B75EFD">
            <w:r w:rsidRPr="004B24DC">
              <w:t>Наименование</w:t>
            </w:r>
          </w:p>
          <w:p w:rsidR="00B75EFD" w:rsidRPr="004B24DC" w:rsidRDefault="00B75EFD" w:rsidP="00B75EFD">
            <w:r w:rsidRPr="004B24DC">
              <w:t>Адрес:</w:t>
            </w:r>
          </w:p>
          <w:p w:rsidR="00B75EFD" w:rsidRPr="004B24DC" w:rsidRDefault="00B75EFD" w:rsidP="00B75EFD">
            <w:r w:rsidRPr="004B24DC">
              <w:t>ИНН/КПП</w:t>
            </w:r>
          </w:p>
          <w:p w:rsidR="00B75EFD" w:rsidRPr="004B24DC" w:rsidRDefault="00B75EFD" w:rsidP="00B75EFD">
            <w:proofErr w:type="spellStart"/>
            <w:proofErr w:type="gramStart"/>
            <w:r w:rsidRPr="004B24DC">
              <w:t>р</w:t>
            </w:r>
            <w:proofErr w:type="spellEnd"/>
            <w:proofErr w:type="gramEnd"/>
            <w:r w:rsidRPr="004B24DC">
              <w:t>/с</w:t>
            </w:r>
          </w:p>
          <w:p w:rsidR="00B75EFD" w:rsidRPr="004B24DC" w:rsidRDefault="00B75EFD" w:rsidP="00B75EFD">
            <w:proofErr w:type="spellStart"/>
            <w:r w:rsidRPr="004B24DC">
              <w:t>наимен</w:t>
            </w:r>
            <w:proofErr w:type="gramStart"/>
            <w:r w:rsidRPr="004B24DC">
              <w:t>.б</w:t>
            </w:r>
            <w:proofErr w:type="gramEnd"/>
            <w:r w:rsidRPr="004B24DC">
              <w:t>анка</w:t>
            </w:r>
            <w:proofErr w:type="spellEnd"/>
          </w:p>
          <w:p w:rsidR="00B75EFD" w:rsidRPr="004B24DC" w:rsidRDefault="00B75EFD" w:rsidP="00B75EFD">
            <w:r w:rsidRPr="004B24DC">
              <w:t>БИК</w:t>
            </w:r>
          </w:p>
          <w:p w:rsidR="00B75EFD" w:rsidRPr="00212902" w:rsidRDefault="00B75EFD" w:rsidP="00B75EFD">
            <w:pPr>
              <w:rPr>
                <w:b/>
                <w:color w:val="FF0000"/>
              </w:rPr>
            </w:pPr>
            <w:r w:rsidRPr="00212902">
              <w:rPr>
                <w:b/>
                <w:color w:val="FF0000"/>
              </w:rPr>
              <w:t>Тел.</w:t>
            </w:r>
          </w:p>
        </w:tc>
      </w:tr>
    </w:tbl>
    <w:p w:rsidR="00B75EFD" w:rsidRPr="004B24DC" w:rsidRDefault="00B75EFD" w:rsidP="00B75EFD">
      <w:pPr>
        <w:tabs>
          <w:tab w:val="left" w:pos="6798"/>
        </w:tabs>
      </w:pPr>
    </w:p>
    <w:p w:rsidR="00B75EFD" w:rsidRPr="004B24DC" w:rsidRDefault="00B75EFD" w:rsidP="00B75EFD">
      <w:pPr>
        <w:tabs>
          <w:tab w:val="left" w:pos="6798"/>
        </w:tabs>
      </w:pPr>
    </w:p>
    <w:p w:rsidR="00B75EFD" w:rsidRPr="004B24DC" w:rsidRDefault="00B75EFD" w:rsidP="00B75EFD"/>
    <w:p w:rsidR="00B75EFD" w:rsidRPr="004B24DC" w:rsidRDefault="003C7A9F" w:rsidP="00B75EFD">
      <w:pPr>
        <w:tabs>
          <w:tab w:val="left" w:pos="6798"/>
        </w:tabs>
      </w:pPr>
      <w:r>
        <w:t xml:space="preserve">Главный врач </w:t>
      </w:r>
      <w:proofErr w:type="spellStart"/>
      <w:r>
        <w:t>____________________В.И.Честнова</w:t>
      </w:r>
      <w:proofErr w:type="spellEnd"/>
      <w:r w:rsidR="00B75EFD" w:rsidRPr="004B24DC">
        <w:t xml:space="preserve">     </w:t>
      </w:r>
      <w:r w:rsidR="004B24DC">
        <w:t xml:space="preserve">                Руководитель  ____________ Ф.И.О.</w:t>
      </w:r>
    </w:p>
    <w:p w:rsidR="00B75EFD" w:rsidRPr="004B24DC" w:rsidRDefault="00B75EFD" w:rsidP="00B75EFD">
      <w:pPr>
        <w:tabs>
          <w:tab w:val="left" w:pos="6798"/>
        </w:tabs>
      </w:pPr>
    </w:p>
    <w:p w:rsidR="00A624BE" w:rsidRPr="004B24DC" w:rsidRDefault="00A624BE" w:rsidP="004E5A54"/>
    <w:p w:rsidR="00A624BE" w:rsidRPr="004B24DC" w:rsidRDefault="00A624BE" w:rsidP="004E5A54"/>
    <w:p w:rsidR="00A624BE" w:rsidRPr="004B24DC" w:rsidRDefault="00A624BE" w:rsidP="004E5A54"/>
    <w:p w:rsidR="00A624BE" w:rsidRPr="004B24DC" w:rsidRDefault="00A624BE" w:rsidP="004E5A54"/>
    <w:p w:rsidR="00A624BE" w:rsidRPr="004B24DC" w:rsidRDefault="00A624BE" w:rsidP="004E5A54"/>
    <w:sectPr w:rsidR="00A624BE" w:rsidRPr="004B24DC" w:rsidSect="003C6B27">
      <w:pgSz w:w="11906" w:h="16838" w:code="9"/>
      <w:pgMar w:top="851" w:right="566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47A74"/>
    <w:multiLevelType w:val="hybridMultilevel"/>
    <w:tmpl w:val="D236EFB4"/>
    <w:lvl w:ilvl="0" w:tplc="A9EEB478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1">
    <w:nsid w:val="34060D47"/>
    <w:multiLevelType w:val="hybridMultilevel"/>
    <w:tmpl w:val="40B01680"/>
    <w:lvl w:ilvl="0" w:tplc="DCE838D8">
      <w:start w:val="3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2">
    <w:nsid w:val="35C211EA"/>
    <w:multiLevelType w:val="hybridMultilevel"/>
    <w:tmpl w:val="A12ED8B0"/>
    <w:lvl w:ilvl="0" w:tplc="C6040F92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3">
    <w:nsid w:val="53006FA4"/>
    <w:multiLevelType w:val="hybridMultilevel"/>
    <w:tmpl w:val="B900E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50392"/>
    <w:multiLevelType w:val="multilevel"/>
    <w:tmpl w:val="3A46F8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767B1142"/>
    <w:multiLevelType w:val="hybridMultilevel"/>
    <w:tmpl w:val="F274E6AE"/>
    <w:lvl w:ilvl="0" w:tplc="774C293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B28"/>
    <w:rsid w:val="000015A0"/>
    <w:rsid w:val="00017F4C"/>
    <w:rsid w:val="00035551"/>
    <w:rsid w:val="00042084"/>
    <w:rsid w:val="0004518D"/>
    <w:rsid w:val="000454E1"/>
    <w:rsid w:val="00057D13"/>
    <w:rsid w:val="00063554"/>
    <w:rsid w:val="00071213"/>
    <w:rsid w:val="00071455"/>
    <w:rsid w:val="00081D2C"/>
    <w:rsid w:val="000829B4"/>
    <w:rsid w:val="000871A8"/>
    <w:rsid w:val="0009165A"/>
    <w:rsid w:val="000B1D33"/>
    <w:rsid w:val="000C54D7"/>
    <w:rsid w:val="000F056A"/>
    <w:rsid w:val="000F1F4E"/>
    <w:rsid w:val="000F7806"/>
    <w:rsid w:val="0010138D"/>
    <w:rsid w:val="00103417"/>
    <w:rsid w:val="001078E1"/>
    <w:rsid w:val="00120E35"/>
    <w:rsid w:val="00123DAA"/>
    <w:rsid w:val="00126E6E"/>
    <w:rsid w:val="00130F7A"/>
    <w:rsid w:val="00142095"/>
    <w:rsid w:val="001437FC"/>
    <w:rsid w:val="0014405E"/>
    <w:rsid w:val="00144267"/>
    <w:rsid w:val="0016320D"/>
    <w:rsid w:val="00167C20"/>
    <w:rsid w:val="0017446D"/>
    <w:rsid w:val="00180630"/>
    <w:rsid w:val="00180E9C"/>
    <w:rsid w:val="00195BBF"/>
    <w:rsid w:val="001B2E72"/>
    <w:rsid w:val="001B6B54"/>
    <w:rsid w:val="001D5CAE"/>
    <w:rsid w:val="001E2FF5"/>
    <w:rsid w:val="001F5981"/>
    <w:rsid w:val="002004BC"/>
    <w:rsid w:val="00202A67"/>
    <w:rsid w:val="002106A4"/>
    <w:rsid w:val="00212902"/>
    <w:rsid w:val="00221DD1"/>
    <w:rsid w:val="002353D2"/>
    <w:rsid w:val="00236488"/>
    <w:rsid w:val="002672D7"/>
    <w:rsid w:val="00285295"/>
    <w:rsid w:val="002940B4"/>
    <w:rsid w:val="002A771F"/>
    <w:rsid w:val="002B3948"/>
    <w:rsid w:val="002B46B7"/>
    <w:rsid w:val="002B7B84"/>
    <w:rsid w:val="002E15F3"/>
    <w:rsid w:val="002E22BD"/>
    <w:rsid w:val="002F4530"/>
    <w:rsid w:val="002F5E47"/>
    <w:rsid w:val="002F66FA"/>
    <w:rsid w:val="00301B28"/>
    <w:rsid w:val="00310F60"/>
    <w:rsid w:val="00315377"/>
    <w:rsid w:val="00332513"/>
    <w:rsid w:val="00353ACB"/>
    <w:rsid w:val="00354FF8"/>
    <w:rsid w:val="003601D5"/>
    <w:rsid w:val="00360732"/>
    <w:rsid w:val="00367DC3"/>
    <w:rsid w:val="00372FBF"/>
    <w:rsid w:val="00375D78"/>
    <w:rsid w:val="00385D21"/>
    <w:rsid w:val="00393CD2"/>
    <w:rsid w:val="003956B2"/>
    <w:rsid w:val="003B5899"/>
    <w:rsid w:val="003C6A48"/>
    <w:rsid w:val="003C6B27"/>
    <w:rsid w:val="003C7338"/>
    <w:rsid w:val="003C7A9F"/>
    <w:rsid w:val="003E0A5A"/>
    <w:rsid w:val="003E6325"/>
    <w:rsid w:val="003F2C97"/>
    <w:rsid w:val="004236E6"/>
    <w:rsid w:val="00431820"/>
    <w:rsid w:val="0044442D"/>
    <w:rsid w:val="00450B4A"/>
    <w:rsid w:val="00470364"/>
    <w:rsid w:val="00475137"/>
    <w:rsid w:val="00491F86"/>
    <w:rsid w:val="00493E0F"/>
    <w:rsid w:val="00494A56"/>
    <w:rsid w:val="00495FD7"/>
    <w:rsid w:val="004965E9"/>
    <w:rsid w:val="004A790E"/>
    <w:rsid w:val="004B24DC"/>
    <w:rsid w:val="004C4A1E"/>
    <w:rsid w:val="004E1106"/>
    <w:rsid w:val="004E22E0"/>
    <w:rsid w:val="004E5A54"/>
    <w:rsid w:val="004F2C20"/>
    <w:rsid w:val="00505E0C"/>
    <w:rsid w:val="00550FCA"/>
    <w:rsid w:val="00553788"/>
    <w:rsid w:val="00553AD3"/>
    <w:rsid w:val="005754B8"/>
    <w:rsid w:val="00581519"/>
    <w:rsid w:val="0058233F"/>
    <w:rsid w:val="00587B81"/>
    <w:rsid w:val="005900FE"/>
    <w:rsid w:val="005933C6"/>
    <w:rsid w:val="00594B02"/>
    <w:rsid w:val="005A7C77"/>
    <w:rsid w:val="005B2654"/>
    <w:rsid w:val="005C6964"/>
    <w:rsid w:val="005D229C"/>
    <w:rsid w:val="005E039D"/>
    <w:rsid w:val="005F0291"/>
    <w:rsid w:val="006044C0"/>
    <w:rsid w:val="00611204"/>
    <w:rsid w:val="00631C35"/>
    <w:rsid w:val="00645531"/>
    <w:rsid w:val="00647A74"/>
    <w:rsid w:val="006513EE"/>
    <w:rsid w:val="00663CC3"/>
    <w:rsid w:val="0066582D"/>
    <w:rsid w:val="00680E14"/>
    <w:rsid w:val="00693A76"/>
    <w:rsid w:val="006D4D34"/>
    <w:rsid w:val="006D6C33"/>
    <w:rsid w:val="006F4545"/>
    <w:rsid w:val="006F66DD"/>
    <w:rsid w:val="00712773"/>
    <w:rsid w:val="00712943"/>
    <w:rsid w:val="00726E92"/>
    <w:rsid w:val="00732E19"/>
    <w:rsid w:val="00734150"/>
    <w:rsid w:val="0073418B"/>
    <w:rsid w:val="00743828"/>
    <w:rsid w:val="007506EB"/>
    <w:rsid w:val="00751A38"/>
    <w:rsid w:val="007532ED"/>
    <w:rsid w:val="00762CF6"/>
    <w:rsid w:val="007669A7"/>
    <w:rsid w:val="00774477"/>
    <w:rsid w:val="007767F7"/>
    <w:rsid w:val="007822F3"/>
    <w:rsid w:val="00787D59"/>
    <w:rsid w:val="00794955"/>
    <w:rsid w:val="007A5AAC"/>
    <w:rsid w:val="007A6A7F"/>
    <w:rsid w:val="007A7894"/>
    <w:rsid w:val="007E03CB"/>
    <w:rsid w:val="007F7F8B"/>
    <w:rsid w:val="00806720"/>
    <w:rsid w:val="00820DC5"/>
    <w:rsid w:val="008212CB"/>
    <w:rsid w:val="0083109C"/>
    <w:rsid w:val="00835007"/>
    <w:rsid w:val="008351E2"/>
    <w:rsid w:val="00837662"/>
    <w:rsid w:val="008505E6"/>
    <w:rsid w:val="008570A9"/>
    <w:rsid w:val="00866994"/>
    <w:rsid w:val="008802D1"/>
    <w:rsid w:val="00892D42"/>
    <w:rsid w:val="008A4A51"/>
    <w:rsid w:val="008C3B5F"/>
    <w:rsid w:val="008D0795"/>
    <w:rsid w:val="008D0B09"/>
    <w:rsid w:val="008E215C"/>
    <w:rsid w:val="0092136D"/>
    <w:rsid w:val="0092281C"/>
    <w:rsid w:val="0093104C"/>
    <w:rsid w:val="009451E6"/>
    <w:rsid w:val="00977F57"/>
    <w:rsid w:val="00980255"/>
    <w:rsid w:val="009B013B"/>
    <w:rsid w:val="009B4D8D"/>
    <w:rsid w:val="009B5110"/>
    <w:rsid w:val="009C13E7"/>
    <w:rsid w:val="009C728F"/>
    <w:rsid w:val="00A14A9F"/>
    <w:rsid w:val="00A1652E"/>
    <w:rsid w:val="00A31D67"/>
    <w:rsid w:val="00A342A4"/>
    <w:rsid w:val="00A35ABF"/>
    <w:rsid w:val="00A44557"/>
    <w:rsid w:val="00A54399"/>
    <w:rsid w:val="00A56D5A"/>
    <w:rsid w:val="00A624BE"/>
    <w:rsid w:val="00A64256"/>
    <w:rsid w:val="00A64664"/>
    <w:rsid w:val="00A75E72"/>
    <w:rsid w:val="00A852CA"/>
    <w:rsid w:val="00AA00DA"/>
    <w:rsid w:val="00AB3324"/>
    <w:rsid w:val="00AC5138"/>
    <w:rsid w:val="00AD055B"/>
    <w:rsid w:val="00AE4DCC"/>
    <w:rsid w:val="00AF129E"/>
    <w:rsid w:val="00AF3F9A"/>
    <w:rsid w:val="00AF46DD"/>
    <w:rsid w:val="00B01384"/>
    <w:rsid w:val="00B059FF"/>
    <w:rsid w:val="00B23237"/>
    <w:rsid w:val="00B26733"/>
    <w:rsid w:val="00B30091"/>
    <w:rsid w:val="00B36DEB"/>
    <w:rsid w:val="00B579BC"/>
    <w:rsid w:val="00B62853"/>
    <w:rsid w:val="00B75EFD"/>
    <w:rsid w:val="00B85EAB"/>
    <w:rsid w:val="00B86D13"/>
    <w:rsid w:val="00B91403"/>
    <w:rsid w:val="00BA0621"/>
    <w:rsid w:val="00BB0118"/>
    <w:rsid w:val="00BB0C01"/>
    <w:rsid w:val="00BB0E9E"/>
    <w:rsid w:val="00BB2E66"/>
    <w:rsid w:val="00BB7756"/>
    <w:rsid w:val="00BC33FD"/>
    <w:rsid w:val="00BC3C29"/>
    <w:rsid w:val="00BC5721"/>
    <w:rsid w:val="00BD1EC3"/>
    <w:rsid w:val="00BF3209"/>
    <w:rsid w:val="00C103BD"/>
    <w:rsid w:val="00C1104B"/>
    <w:rsid w:val="00C12580"/>
    <w:rsid w:val="00C34FB4"/>
    <w:rsid w:val="00C40514"/>
    <w:rsid w:val="00C51524"/>
    <w:rsid w:val="00C53C87"/>
    <w:rsid w:val="00C6411E"/>
    <w:rsid w:val="00C73064"/>
    <w:rsid w:val="00C76233"/>
    <w:rsid w:val="00CA2A15"/>
    <w:rsid w:val="00CA3039"/>
    <w:rsid w:val="00CA7E56"/>
    <w:rsid w:val="00CB68B5"/>
    <w:rsid w:val="00CB7137"/>
    <w:rsid w:val="00CC2142"/>
    <w:rsid w:val="00CC21A9"/>
    <w:rsid w:val="00CC3FD3"/>
    <w:rsid w:val="00CD2662"/>
    <w:rsid w:val="00CD3EA8"/>
    <w:rsid w:val="00CE473F"/>
    <w:rsid w:val="00CE4FBD"/>
    <w:rsid w:val="00CE7BD5"/>
    <w:rsid w:val="00CF6B9C"/>
    <w:rsid w:val="00D00922"/>
    <w:rsid w:val="00D00DB9"/>
    <w:rsid w:val="00D21DD2"/>
    <w:rsid w:val="00D237FD"/>
    <w:rsid w:val="00D255D3"/>
    <w:rsid w:val="00D3178C"/>
    <w:rsid w:val="00D325D4"/>
    <w:rsid w:val="00D41A8A"/>
    <w:rsid w:val="00D47926"/>
    <w:rsid w:val="00D67CE1"/>
    <w:rsid w:val="00D72945"/>
    <w:rsid w:val="00D76D13"/>
    <w:rsid w:val="00DA5096"/>
    <w:rsid w:val="00DB198F"/>
    <w:rsid w:val="00DB45B4"/>
    <w:rsid w:val="00DC0426"/>
    <w:rsid w:val="00DD2675"/>
    <w:rsid w:val="00DE1692"/>
    <w:rsid w:val="00DE2158"/>
    <w:rsid w:val="00DE589A"/>
    <w:rsid w:val="00DF62BC"/>
    <w:rsid w:val="00DF74BD"/>
    <w:rsid w:val="00E0046F"/>
    <w:rsid w:val="00E12768"/>
    <w:rsid w:val="00E47DB3"/>
    <w:rsid w:val="00E568DE"/>
    <w:rsid w:val="00E8177E"/>
    <w:rsid w:val="00E82C96"/>
    <w:rsid w:val="00E94EE2"/>
    <w:rsid w:val="00EA3812"/>
    <w:rsid w:val="00EB37F0"/>
    <w:rsid w:val="00EB55FB"/>
    <w:rsid w:val="00EB675D"/>
    <w:rsid w:val="00EC5463"/>
    <w:rsid w:val="00ED66A3"/>
    <w:rsid w:val="00ED6D30"/>
    <w:rsid w:val="00F027F3"/>
    <w:rsid w:val="00F2127F"/>
    <w:rsid w:val="00F21FE1"/>
    <w:rsid w:val="00F324BB"/>
    <w:rsid w:val="00F32C04"/>
    <w:rsid w:val="00F47CA3"/>
    <w:rsid w:val="00F70214"/>
    <w:rsid w:val="00F7045F"/>
    <w:rsid w:val="00F72A9B"/>
    <w:rsid w:val="00F74057"/>
    <w:rsid w:val="00F74F26"/>
    <w:rsid w:val="00F8480B"/>
    <w:rsid w:val="00F876BC"/>
    <w:rsid w:val="00FB3C1C"/>
    <w:rsid w:val="00FB7A33"/>
    <w:rsid w:val="00FC7C3A"/>
    <w:rsid w:val="00FD0CFF"/>
    <w:rsid w:val="00FD645B"/>
    <w:rsid w:val="00FD6F15"/>
    <w:rsid w:val="00FE475A"/>
    <w:rsid w:val="00FE68AE"/>
    <w:rsid w:val="00FF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0A5A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B3948"/>
  </w:style>
  <w:style w:type="paragraph" w:styleId="a3">
    <w:name w:val="Balloon Text"/>
    <w:basedOn w:val="a"/>
    <w:link w:val="a4"/>
    <w:uiPriority w:val="99"/>
    <w:semiHidden/>
    <w:unhideWhenUsed/>
    <w:rsid w:val="00631C35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631C35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4236E6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4236E6"/>
    <w:pPr>
      <w:spacing w:before="100" w:beforeAutospacing="1" w:after="100" w:afterAutospacing="1"/>
    </w:pPr>
  </w:style>
  <w:style w:type="character" w:styleId="a5">
    <w:name w:val="Hyperlink"/>
    <w:rsid w:val="0014405E"/>
    <w:rPr>
      <w:color w:val="0000FF"/>
      <w:u w:val="single"/>
    </w:rPr>
  </w:style>
  <w:style w:type="table" w:styleId="a6">
    <w:name w:val="Table Grid"/>
    <w:basedOn w:val="a1"/>
    <w:uiPriority w:val="59"/>
    <w:rsid w:val="00143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C7A9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67F7B7CFA7FE996F8B04B485266887C42E88D6FE996617AC0AD113DFa811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867F7B7CFA7FE996F8B04B485266887C5278FD6FF926617AC0AD113DFa81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867F7B7CFA7FE996F8B04B485266887C42E88D6FE996617AC0AD113DF813B845C7D52D080B1BE9Fa216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67F7B7CFA7FE996F8B04B485266887C42E88D6FE996617AC0AD113DF813B845C7D52D080B1BF91a21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8D2BF-3496-4328-8815-1B54FCEB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2077</Words>
  <Characters>11844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Договор</vt:lpstr>
      <vt:lpstr>1.1.  Исполнитель   обязуется   предоставить   образовательную  услугу по програ</vt:lpstr>
      <vt:lpstr>Список обучающихся предоставляется Заказчиком в момент заключения настоящего дог</vt:lpstr>
      <vt:lpstr>3.1.1.  Зачислить     Обучающегося,    выполнившего    установленные за</vt:lpstr>
      <vt:lpstr>4.2. Оплата производится единовременно в срок  не позднее 30 календарных дней  с</vt:lpstr>
    </vt:vector>
  </TitlesOfParts>
  <Company>1</Company>
  <LinksUpToDate>false</LinksUpToDate>
  <CharactersWithSpaces>13894</CharactersWithSpaces>
  <SharedDoc>false</SharedDoc>
  <HLinks>
    <vt:vector size="54" baseType="variant">
      <vt:variant>
        <vt:i4>8126513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consultantplus://offline/ref=C867F7B7CFA7FE996F8B04B485266887C42E88D6FE996617AC0AD113DF813B845C7D52D080B1BF91a218H</vt:lpwstr>
      </vt:variant>
      <vt:variant>
        <vt:lpwstr/>
      </vt:variant>
      <vt:variant>
        <vt:i4>5701634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1900550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consultantplus://offline/ref=C867F7B7CFA7FE996F8B04B485266887C42E88D6FE996617AC0AD113DFa811H</vt:lpwstr>
      </vt:variant>
      <vt:variant>
        <vt:lpwstr/>
      </vt:variant>
      <vt:variant>
        <vt:i4>1900547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consultantplus://offline/ref=C867F7B7CFA7FE996F8B04B485266887C5278FD6FF926617AC0AD113DFa811H</vt:lpwstr>
      </vt:variant>
      <vt:variant>
        <vt:lpwstr/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8126571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consultantplus://offline/ref=C867F7B7CFA7FE996F8B04B485266887C42E88D6FE996617AC0AD113DF813B845C7D52D080B1BE9Fa216H</vt:lpwstr>
      </vt:variant>
      <vt:variant>
        <vt:lpwstr/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Люба</dc:creator>
  <cp:lastModifiedBy>IANA</cp:lastModifiedBy>
  <cp:revision>4</cp:revision>
  <cp:lastPrinted>2018-12-07T10:57:00Z</cp:lastPrinted>
  <dcterms:created xsi:type="dcterms:W3CDTF">2021-07-07T12:16:00Z</dcterms:created>
  <dcterms:modified xsi:type="dcterms:W3CDTF">2021-07-07T12:28:00Z</dcterms:modified>
</cp:coreProperties>
</file>